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0A" w:rsidRPr="00092A55" w:rsidRDefault="007E430A" w:rsidP="00092A55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92A5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Приложение </w:t>
      </w:r>
    </w:p>
    <w:p w:rsidR="007E430A" w:rsidRPr="00092A55" w:rsidRDefault="00092A55" w:rsidP="00092A55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</w:t>
      </w:r>
      <w:r w:rsidR="007E430A" w:rsidRPr="00092A5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постановлению Президиума</w:t>
      </w:r>
    </w:p>
    <w:p w:rsidR="007E430A" w:rsidRPr="00092A55" w:rsidRDefault="007E430A" w:rsidP="00092A55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92A55">
        <w:rPr>
          <w:rFonts w:ascii="Times New Roman" w:hAnsi="Times New Roman" w:cs="Times New Roman"/>
          <w:color w:val="000000"/>
          <w:kern w:val="2"/>
          <w:sz w:val="28"/>
          <w:szCs w:val="28"/>
        </w:rPr>
        <w:t>Верховного Совета</w:t>
      </w:r>
    </w:p>
    <w:p w:rsidR="007E430A" w:rsidRPr="00092A55" w:rsidRDefault="007E430A" w:rsidP="00092A55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92A55">
        <w:rPr>
          <w:rFonts w:ascii="Times New Roman" w:hAnsi="Times New Roman" w:cs="Times New Roman"/>
          <w:color w:val="000000"/>
          <w:kern w:val="2"/>
          <w:sz w:val="28"/>
          <w:szCs w:val="28"/>
        </w:rPr>
        <w:t>Республики Хакасия</w:t>
      </w:r>
    </w:p>
    <w:p w:rsidR="007E430A" w:rsidRPr="00092A55" w:rsidRDefault="007E430A" w:rsidP="00092A55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92A5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от ___ </w:t>
      </w:r>
      <w:r w:rsidR="0036087F">
        <w:rPr>
          <w:rFonts w:ascii="Times New Roman" w:hAnsi="Times New Roman" w:cs="Times New Roman"/>
          <w:color w:val="000000"/>
          <w:kern w:val="2"/>
          <w:sz w:val="28"/>
          <w:szCs w:val="28"/>
        </w:rPr>
        <w:t>июня</w:t>
      </w:r>
      <w:r w:rsidR="00165871" w:rsidRPr="00092A5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2019</w:t>
      </w:r>
      <w:r w:rsidRPr="00092A5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года</w:t>
      </w:r>
    </w:p>
    <w:p w:rsidR="007E430A" w:rsidRPr="00092A55" w:rsidRDefault="007E430A" w:rsidP="00092A55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 w:cs="Times New Roman"/>
          <w:color w:val="000000"/>
          <w:kern w:val="2"/>
          <w:sz w:val="8"/>
          <w:szCs w:val="8"/>
        </w:rPr>
      </w:pPr>
    </w:p>
    <w:p w:rsidR="007E430A" w:rsidRPr="00092A55" w:rsidRDefault="007E430A" w:rsidP="00092A55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92A5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№ </w:t>
      </w:r>
      <w:r w:rsidR="00C254AC" w:rsidRPr="00092A55">
        <w:rPr>
          <w:rFonts w:ascii="Times New Roman" w:hAnsi="Times New Roman" w:cs="Times New Roman"/>
          <w:color w:val="000000"/>
          <w:kern w:val="2"/>
          <w:sz w:val="28"/>
          <w:szCs w:val="28"/>
        </w:rPr>
        <w:t>__________</w:t>
      </w:r>
    </w:p>
    <w:p w:rsidR="007E430A" w:rsidRPr="00092A55" w:rsidRDefault="007E430A" w:rsidP="00092A55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7E430A" w:rsidRPr="00092A55" w:rsidRDefault="007E430A" w:rsidP="00092A55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92A55">
        <w:rPr>
          <w:rFonts w:ascii="Times New Roman" w:hAnsi="Times New Roman" w:cs="Times New Roman"/>
          <w:kern w:val="2"/>
          <w:sz w:val="28"/>
          <w:szCs w:val="28"/>
        </w:rPr>
        <w:t xml:space="preserve">Изменения в </w:t>
      </w:r>
      <w:r w:rsidR="006A3553" w:rsidRPr="00092A55">
        <w:rPr>
          <w:rFonts w:ascii="Times New Roman" w:hAnsi="Times New Roman" w:cs="Times New Roman"/>
          <w:kern w:val="2"/>
          <w:sz w:val="28"/>
          <w:szCs w:val="28"/>
        </w:rPr>
        <w:t xml:space="preserve">план </w:t>
      </w:r>
      <w:r w:rsidRPr="00092A55">
        <w:rPr>
          <w:rFonts w:ascii="Times New Roman" w:hAnsi="Times New Roman" w:cs="Times New Roman"/>
          <w:kern w:val="2"/>
          <w:sz w:val="28"/>
          <w:szCs w:val="28"/>
        </w:rPr>
        <w:t xml:space="preserve">законопроектной работы Верховного Совета </w:t>
      </w:r>
      <w:r w:rsidR="00F7505F" w:rsidRPr="00092A55">
        <w:rPr>
          <w:rFonts w:ascii="Times New Roman" w:hAnsi="Times New Roman" w:cs="Times New Roman"/>
          <w:kern w:val="2"/>
          <w:sz w:val="28"/>
          <w:szCs w:val="28"/>
        </w:rPr>
        <w:t xml:space="preserve">Республики </w:t>
      </w:r>
      <w:r w:rsidR="00165871" w:rsidRPr="00092A55">
        <w:rPr>
          <w:rFonts w:ascii="Times New Roman" w:hAnsi="Times New Roman" w:cs="Times New Roman"/>
          <w:kern w:val="2"/>
          <w:sz w:val="28"/>
          <w:szCs w:val="28"/>
        </w:rPr>
        <w:t>Хакасия на 2019</w:t>
      </w:r>
      <w:r w:rsidRPr="00092A5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</w:p>
    <w:p w:rsidR="007E430A" w:rsidRPr="00092A55" w:rsidRDefault="007E430A" w:rsidP="00092A55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674"/>
        <w:gridCol w:w="5245"/>
        <w:gridCol w:w="3211"/>
        <w:gridCol w:w="2834"/>
        <w:gridCol w:w="2603"/>
      </w:tblGrid>
      <w:tr w:rsidR="00F572A9" w:rsidRPr="00092A55" w:rsidTr="00954055">
        <w:tc>
          <w:tcPr>
            <w:tcW w:w="674" w:type="dxa"/>
            <w:vAlign w:val="center"/>
          </w:tcPr>
          <w:p w:rsidR="007E430A" w:rsidRPr="00092A55" w:rsidRDefault="007E430A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п</w:t>
            </w:r>
            <w:proofErr w:type="gramEnd"/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7E430A" w:rsidRPr="00092A55" w:rsidRDefault="007E430A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Наименование проекта закона</w:t>
            </w:r>
          </w:p>
        </w:tc>
        <w:tc>
          <w:tcPr>
            <w:tcW w:w="3211" w:type="dxa"/>
            <w:vAlign w:val="center"/>
          </w:tcPr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Субъект права</w:t>
            </w:r>
          </w:p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законодательной</w:t>
            </w:r>
          </w:p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инициативы</w:t>
            </w:r>
          </w:p>
        </w:tc>
        <w:tc>
          <w:tcPr>
            <w:tcW w:w="2834" w:type="dxa"/>
            <w:vAlign w:val="center"/>
          </w:tcPr>
          <w:p w:rsidR="007E430A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Комитет</w:t>
            </w:r>
          </w:p>
          <w:p w:rsidR="0041019B" w:rsidRPr="00092A55" w:rsidRDefault="0041019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 РХ</w:t>
            </w:r>
            <w:r w:rsidR="00943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</w:t>
            </w:r>
          </w:p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 прохождение</w:t>
            </w:r>
          </w:p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проекта закона</w:t>
            </w:r>
          </w:p>
        </w:tc>
        <w:tc>
          <w:tcPr>
            <w:tcW w:w="2603" w:type="dxa"/>
            <w:vAlign w:val="center"/>
          </w:tcPr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</w:t>
            </w:r>
          </w:p>
        </w:tc>
      </w:tr>
      <w:tr w:rsidR="00F572A9" w:rsidRPr="00092A55" w:rsidTr="00FD56B5">
        <w:tc>
          <w:tcPr>
            <w:tcW w:w="674" w:type="dxa"/>
          </w:tcPr>
          <w:p w:rsidR="007E430A" w:rsidRPr="00092A55" w:rsidRDefault="007E430A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E430A" w:rsidRPr="00092A55" w:rsidRDefault="007E430A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7E430A" w:rsidRPr="00092A55" w:rsidTr="00FD56B5">
        <w:tc>
          <w:tcPr>
            <w:tcW w:w="14567" w:type="dxa"/>
            <w:gridSpan w:val="5"/>
          </w:tcPr>
          <w:p w:rsidR="007E430A" w:rsidRPr="00092A55" w:rsidRDefault="007E430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Исключить из раздела «Первое полугодие»</w:t>
            </w:r>
          </w:p>
        </w:tc>
      </w:tr>
      <w:tr w:rsidR="00F572A9" w:rsidRPr="00092A55" w:rsidTr="00FD56B5">
        <w:tc>
          <w:tcPr>
            <w:tcW w:w="674" w:type="dxa"/>
          </w:tcPr>
          <w:p w:rsidR="007E430A" w:rsidRPr="00092A55" w:rsidRDefault="007E430A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E430A" w:rsidRPr="00092A55" w:rsidRDefault="00971B7A" w:rsidP="00092A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внесении изменений в</w:t>
            </w:r>
            <w:r w:rsidR="0044626A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</w:t>
            </w:r>
            <w:r w:rsidR="00165871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Закон Республ</w:t>
            </w:r>
            <w:r w:rsidR="00165871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="00165871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ки Хакасия «О Правительстве Республ</w:t>
            </w:r>
            <w:r w:rsidR="00165871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="00165871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ки </w:t>
            </w:r>
            <w:r w:rsidR="00400810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Хакасия</w:t>
            </w:r>
            <w:r w:rsidR="00165871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»</w:t>
            </w:r>
            <w:r w:rsidR="00400810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</w:tcPr>
          <w:p w:rsidR="00954055" w:rsidRPr="00092A55" w:rsidRDefault="00971B7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954055" w:rsidRPr="00092A55" w:rsidRDefault="00971B7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 –</w:t>
            </w:r>
            <w:r w:rsidR="0044626A"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400810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Председатель</w:t>
            </w:r>
          </w:p>
          <w:p w:rsidR="00400810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E63380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400810" w:rsidRPr="00092A55" w:rsidRDefault="00E63380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400810" w:rsidRPr="00092A55" w:rsidRDefault="00E63380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</w:t>
            </w:r>
          </w:p>
          <w:p w:rsidR="00400810" w:rsidRPr="00092A55" w:rsidRDefault="00E63380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Республики Хакасия по </w:t>
            </w:r>
            <w:r w:rsidR="0044626A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конституционному законодательству,</w:t>
            </w:r>
          </w:p>
          <w:p w:rsidR="00954055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государственному строительству, </w:t>
            </w:r>
          </w:p>
          <w:p w:rsidR="00954055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законности </w:t>
            </w:r>
          </w:p>
          <w:p w:rsidR="00AA396F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правопорядку</w:t>
            </w:r>
          </w:p>
        </w:tc>
        <w:tc>
          <w:tcPr>
            <w:tcW w:w="2603" w:type="dxa"/>
          </w:tcPr>
          <w:p w:rsidR="00400810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Министерство</w:t>
            </w:r>
          </w:p>
          <w:p w:rsidR="00400810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 делам юстиции</w:t>
            </w:r>
          </w:p>
          <w:p w:rsidR="00A541CE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 региональной безопасности </w:t>
            </w:r>
          </w:p>
          <w:p w:rsid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7E430A" w:rsidRPr="00092A55" w:rsidRDefault="0044626A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</w:tc>
      </w:tr>
      <w:tr w:rsidR="0044626A" w:rsidRPr="00092A55" w:rsidTr="00FD56B5">
        <w:trPr>
          <w:trHeight w:val="2178"/>
        </w:trPr>
        <w:tc>
          <w:tcPr>
            <w:tcW w:w="674" w:type="dxa"/>
          </w:tcPr>
          <w:p w:rsidR="0044626A" w:rsidRPr="00092A55" w:rsidRDefault="00663C74" w:rsidP="0041019B">
            <w:pPr>
              <w:pStyle w:val="ConsPlusTitle"/>
              <w:widowControl/>
              <w:spacing w:line="252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2</w:t>
            </w:r>
            <w:r w:rsidR="00AA396F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4626A" w:rsidRPr="00092A55" w:rsidRDefault="0044626A" w:rsidP="0041019B">
            <w:pPr>
              <w:pStyle w:val="ConsPlusTitle"/>
              <w:widowControl/>
              <w:spacing w:line="252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ки Хака</w:t>
            </w:r>
            <w:r w:rsidR="00971B7A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сия «О</w:t>
            </w:r>
            <w:r w:rsidR="00165871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противодействии корру</w:t>
            </w:r>
            <w:r w:rsidR="00165871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п</w:t>
            </w:r>
            <w:r w:rsidR="00165871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ции в Республике Хакасия» </w:t>
            </w:r>
          </w:p>
        </w:tc>
        <w:tc>
          <w:tcPr>
            <w:tcW w:w="3211" w:type="dxa"/>
          </w:tcPr>
          <w:p w:rsidR="00400810" w:rsidRPr="00092A55" w:rsidRDefault="0044626A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400810" w:rsidRPr="00092A55" w:rsidRDefault="0044626A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971B7A" w:rsidRPr="00092A55" w:rsidRDefault="0044626A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44626A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834" w:type="dxa"/>
          </w:tcPr>
          <w:p w:rsidR="001E0C17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1E0C17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</w:t>
            </w:r>
          </w:p>
          <w:p w:rsidR="001E0C17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Республики Хакасия по конституционному законодательству,</w:t>
            </w:r>
          </w:p>
          <w:p w:rsidR="001E0C17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государственному строительству, </w:t>
            </w:r>
          </w:p>
          <w:p w:rsidR="001E0C17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законности </w:t>
            </w:r>
          </w:p>
          <w:p w:rsidR="0044626A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правопорядку</w:t>
            </w:r>
          </w:p>
        </w:tc>
        <w:tc>
          <w:tcPr>
            <w:tcW w:w="2603" w:type="dxa"/>
          </w:tcPr>
          <w:p w:rsidR="001E0C17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1E0C17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1E0C17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44626A" w:rsidRPr="00092A55" w:rsidRDefault="001E0C1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44626A" w:rsidRPr="00092A55" w:rsidTr="00FD56B5">
        <w:tc>
          <w:tcPr>
            <w:tcW w:w="674" w:type="dxa"/>
          </w:tcPr>
          <w:p w:rsidR="0044626A" w:rsidRPr="00092A55" w:rsidRDefault="00663C74" w:rsidP="0041019B">
            <w:pPr>
              <w:pStyle w:val="ConsPlusTitle"/>
              <w:widowControl/>
              <w:spacing w:line="252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</w:t>
            </w:r>
            <w:r w:rsidR="0044626A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4626A" w:rsidRPr="00092A55" w:rsidRDefault="0044626A" w:rsidP="0041019B">
            <w:pPr>
              <w:pStyle w:val="ConsPlusTitle"/>
              <w:widowControl/>
              <w:spacing w:line="252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color w:val="000000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b w:val="0"/>
                <w:color w:val="00000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b w:val="0"/>
                <w:color w:val="000000"/>
                <w:kern w:val="2"/>
                <w:sz w:val="28"/>
                <w:szCs w:val="28"/>
              </w:rPr>
              <w:t>ки Хакасия «О</w:t>
            </w:r>
            <w:r w:rsidR="001E0C17" w:rsidRPr="00092A55">
              <w:rPr>
                <w:rFonts w:ascii="Times New Roman" w:hAnsi="Times New Roman" w:cs="Times New Roman"/>
                <w:b w:val="0"/>
                <w:color w:val="000000"/>
                <w:kern w:val="2"/>
                <w:sz w:val="28"/>
                <w:szCs w:val="28"/>
              </w:rPr>
              <w:t>б отдельных вопросах проведения пуб</w:t>
            </w:r>
            <w:r w:rsidR="005B6B77" w:rsidRPr="00092A55">
              <w:rPr>
                <w:rFonts w:ascii="Times New Roman" w:hAnsi="Times New Roman" w:cs="Times New Roman"/>
                <w:b w:val="0"/>
                <w:color w:val="000000"/>
                <w:kern w:val="2"/>
                <w:sz w:val="28"/>
                <w:szCs w:val="28"/>
              </w:rPr>
              <w:t xml:space="preserve">личных мероприятий в Республике </w:t>
            </w:r>
            <w:r w:rsidRPr="00092A55">
              <w:rPr>
                <w:rFonts w:ascii="Times New Roman" w:hAnsi="Times New Roman" w:cs="Times New Roman"/>
                <w:b w:val="0"/>
                <w:color w:val="000000"/>
                <w:kern w:val="2"/>
                <w:sz w:val="28"/>
                <w:szCs w:val="28"/>
              </w:rPr>
              <w:t>Хакасия»</w:t>
            </w:r>
          </w:p>
        </w:tc>
        <w:tc>
          <w:tcPr>
            <w:tcW w:w="3211" w:type="dxa"/>
          </w:tcPr>
          <w:p w:rsidR="0044626A" w:rsidRPr="00092A55" w:rsidRDefault="00A741BE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44626A" w:rsidRPr="00092A55" w:rsidRDefault="00A741BE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44626A" w:rsidRPr="00092A55" w:rsidRDefault="00A741BE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5B6B77" w:rsidRPr="00092A55" w:rsidTr="00FD56B5">
        <w:tc>
          <w:tcPr>
            <w:tcW w:w="674" w:type="dxa"/>
          </w:tcPr>
          <w:p w:rsidR="005B6B77" w:rsidRPr="00092A55" w:rsidRDefault="00663C74" w:rsidP="0041019B">
            <w:pPr>
              <w:pStyle w:val="ConsPlusTitle"/>
              <w:widowControl/>
              <w:spacing w:line="252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4</w:t>
            </w:r>
            <w:r w:rsidR="005B6B77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B6B77" w:rsidRPr="00092A55" w:rsidRDefault="005B6B77" w:rsidP="0041019B">
            <w:pPr>
              <w:pStyle w:val="ConsPlusTitle"/>
              <w:widowControl/>
              <w:spacing w:line="252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ки Хакасия «О звании «Почетный гра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ж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данин Республики Хакасия»  </w:t>
            </w:r>
          </w:p>
        </w:tc>
        <w:tc>
          <w:tcPr>
            <w:tcW w:w="3211" w:type="dxa"/>
          </w:tcPr>
          <w:p w:rsidR="005B6B77" w:rsidRPr="00092A55" w:rsidRDefault="005B6B7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5B6B77" w:rsidRPr="00092A55" w:rsidRDefault="005B6B7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B6B77" w:rsidRPr="00092A55" w:rsidRDefault="005B6B77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5207F" w:rsidRPr="00092A55" w:rsidTr="00FD56B5">
        <w:tc>
          <w:tcPr>
            <w:tcW w:w="674" w:type="dxa"/>
          </w:tcPr>
          <w:p w:rsidR="0035207F" w:rsidRPr="00092A55" w:rsidRDefault="00663C74" w:rsidP="0041019B">
            <w:pPr>
              <w:pStyle w:val="ConsPlusTitle"/>
              <w:widowControl/>
              <w:spacing w:line="252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5</w:t>
            </w:r>
            <w:r w:rsidR="0035207F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5207F" w:rsidRPr="00092A55" w:rsidRDefault="0035207F" w:rsidP="0041019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парламентском контроле в Республике Хакасия </w:t>
            </w:r>
          </w:p>
        </w:tc>
        <w:tc>
          <w:tcPr>
            <w:tcW w:w="3211" w:type="dxa"/>
          </w:tcPr>
          <w:p w:rsidR="0035207F" w:rsidRPr="00092A55" w:rsidRDefault="0035207F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5207F" w:rsidRPr="00092A55" w:rsidRDefault="0035207F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5207F" w:rsidRPr="00092A55" w:rsidRDefault="0035207F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C432DD" w:rsidRPr="00092A55" w:rsidTr="00FD56B5">
        <w:tc>
          <w:tcPr>
            <w:tcW w:w="674" w:type="dxa"/>
          </w:tcPr>
          <w:p w:rsidR="00C432DD" w:rsidRPr="00092A55" w:rsidRDefault="00663C74" w:rsidP="0041019B">
            <w:pPr>
              <w:pStyle w:val="ConsPlusTitle"/>
              <w:widowControl/>
              <w:spacing w:line="252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6</w:t>
            </w:r>
            <w:r w:rsidR="00553EE0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432DD" w:rsidRPr="00092A55" w:rsidRDefault="00C432DD" w:rsidP="0041019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</w:t>
            </w:r>
            <w:r w:rsidR="0041019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Республ</w:t>
            </w:r>
            <w:r w:rsidR="004101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4101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«О республиканском бюджете Республики Хакасия на 2019 год и на плановый период 2020 и 2021 годов»</w:t>
            </w:r>
          </w:p>
        </w:tc>
        <w:tc>
          <w:tcPr>
            <w:tcW w:w="3211" w:type="dxa"/>
          </w:tcPr>
          <w:p w:rsidR="00C432DD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C432DD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– </w:t>
            </w:r>
          </w:p>
          <w:p w:rsidR="00C432DD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Председатель</w:t>
            </w:r>
          </w:p>
          <w:p w:rsidR="00C432DD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C432DD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C432DD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C432DD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Верховного Совета Республики Хакасия по бюджету </w:t>
            </w:r>
          </w:p>
          <w:p w:rsidR="00C432DD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налоговой политике</w:t>
            </w:r>
          </w:p>
        </w:tc>
        <w:tc>
          <w:tcPr>
            <w:tcW w:w="2603" w:type="dxa"/>
          </w:tcPr>
          <w:p w:rsidR="00A541CE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Министерство</w:t>
            </w:r>
          </w:p>
          <w:p w:rsidR="00A541CE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финансов </w:t>
            </w:r>
          </w:p>
          <w:p w:rsid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C432DD" w:rsidRPr="00092A55" w:rsidRDefault="00C432DD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</w:tc>
      </w:tr>
      <w:tr w:rsidR="00AA750E" w:rsidRPr="00092A55" w:rsidTr="00FD56B5">
        <w:tc>
          <w:tcPr>
            <w:tcW w:w="674" w:type="dxa"/>
          </w:tcPr>
          <w:p w:rsidR="00AA750E" w:rsidRPr="00092A55" w:rsidRDefault="00663C74" w:rsidP="0041019B">
            <w:pPr>
              <w:pStyle w:val="ConsPlusTitle"/>
              <w:widowControl/>
              <w:spacing w:line="252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7</w:t>
            </w:r>
            <w:r w:rsidR="00AA750E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A750E" w:rsidRPr="00092A55" w:rsidRDefault="00AA750E" w:rsidP="0041019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 «О бюджетном процессе и межбюджетных отношениях в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ке Хакасия» </w:t>
            </w:r>
          </w:p>
        </w:tc>
        <w:tc>
          <w:tcPr>
            <w:tcW w:w="3211" w:type="dxa"/>
          </w:tcPr>
          <w:p w:rsidR="00092A55" w:rsidRDefault="00AA750E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</w:t>
            </w:r>
            <w:r w:rsid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сч</w:t>
            </w:r>
            <w:r w:rsidR="004101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тная </w:t>
            </w:r>
          </w:p>
          <w:p w:rsidR="00AA750E" w:rsidRPr="00092A55" w:rsidRDefault="00AA750E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палата</w:t>
            </w:r>
          </w:p>
          <w:p w:rsidR="00AA750E" w:rsidRPr="00092A55" w:rsidRDefault="00A541CE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</w:t>
            </w:r>
          </w:p>
        </w:tc>
        <w:tc>
          <w:tcPr>
            <w:tcW w:w="2834" w:type="dxa"/>
          </w:tcPr>
          <w:p w:rsidR="00092A55" w:rsidRPr="006C7544" w:rsidRDefault="006C7544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A541CE" w:rsidRPr="00092A55" w:rsidRDefault="00AA750E" w:rsidP="0041019B">
            <w:pPr>
              <w:pStyle w:val="ConsPlusNormal"/>
              <w:widowControl/>
              <w:spacing w:line="252" w:lineRule="auto"/>
              <w:ind w:left="-57" w:right="-108" w:firstLine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</w:t>
            </w:r>
            <w:r w:rsid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сч</w:t>
            </w:r>
            <w:r w:rsidR="004101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тная</w:t>
            </w:r>
          </w:p>
          <w:p w:rsidR="00AA750E" w:rsidRPr="00092A55" w:rsidRDefault="00AA750E" w:rsidP="0041019B">
            <w:pPr>
              <w:pStyle w:val="ConsPlusNormal"/>
              <w:widowControl/>
              <w:spacing w:line="252" w:lineRule="auto"/>
              <w:ind w:left="-57"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палата</w:t>
            </w:r>
          </w:p>
          <w:p w:rsidR="00092A55" w:rsidRDefault="00AA750E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AA750E" w:rsidRPr="00092A55" w:rsidRDefault="00AA750E" w:rsidP="0041019B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</w:tc>
      </w:tr>
      <w:tr w:rsidR="000B4CBB" w:rsidRPr="00092A55" w:rsidTr="00FD56B5">
        <w:tc>
          <w:tcPr>
            <w:tcW w:w="674" w:type="dxa"/>
          </w:tcPr>
          <w:p w:rsidR="000B4CBB" w:rsidRPr="00092A55" w:rsidRDefault="00663C74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8</w:t>
            </w:r>
            <w:r w:rsidR="000B4CBB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B4CBB" w:rsidRPr="00092A55" w:rsidRDefault="000B4CBB" w:rsidP="00092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развитии малого и среднего предпр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нимательства в Республике Хакасия</w:t>
            </w:r>
          </w:p>
        </w:tc>
        <w:tc>
          <w:tcPr>
            <w:tcW w:w="3211" w:type="dxa"/>
          </w:tcPr>
          <w:p w:rsidR="000B4CBB" w:rsidRPr="00092A55" w:rsidRDefault="000B4CB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0B4CBB" w:rsidRPr="00092A55" w:rsidRDefault="000B4CB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0B4CBB" w:rsidRPr="00092A55" w:rsidRDefault="000B4CB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0B4CBB" w:rsidRPr="00092A55" w:rsidRDefault="000B4CB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В.И.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Шулбаев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0B4CBB" w:rsidRPr="00092A55" w:rsidRDefault="000B4CBB" w:rsidP="00092A55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092A55" w:rsidRDefault="000B4CBB" w:rsidP="00092A55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Верховного Совета Республики Хакасия по экономической политике, </w:t>
            </w:r>
          </w:p>
          <w:p w:rsidR="00092A55" w:rsidRDefault="000B4CBB" w:rsidP="00092A55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промышленности, строительству </w:t>
            </w:r>
          </w:p>
          <w:p w:rsidR="000B4CBB" w:rsidRPr="00092A55" w:rsidRDefault="000B4CBB" w:rsidP="00092A55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 транспорту </w:t>
            </w:r>
          </w:p>
        </w:tc>
        <w:tc>
          <w:tcPr>
            <w:tcW w:w="2603" w:type="dxa"/>
          </w:tcPr>
          <w:p w:rsidR="000B4CBB" w:rsidRPr="00092A55" w:rsidRDefault="000B4CB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0B4CBB" w:rsidRPr="00092A55" w:rsidRDefault="000B4CB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092A55" w:rsidRDefault="000B4CB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0B4CBB" w:rsidRPr="00092A55" w:rsidRDefault="000B4CB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0B4CBB" w:rsidRPr="00092A55" w:rsidRDefault="000B4CBB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В.И.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Шулбаев</w:t>
            </w:r>
            <w:proofErr w:type="spellEnd"/>
          </w:p>
        </w:tc>
      </w:tr>
      <w:tr w:rsidR="00092A55" w:rsidRPr="00092A55" w:rsidTr="00FD56B5">
        <w:tc>
          <w:tcPr>
            <w:tcW w:w="674" w:type="dxa"/>
          </w:tcPr>
          <w:p w:rsidR="00092A55" w:rsidRPr="00092A55" w:rsidRDefault="00092A55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092A55" w:rsidRPr="00092A55" w:rsidRDefault="00092A55" w:rsidP="00092A55">
            <w:pPr>
              <w:autoSpaceDE w:val="0"/>
              <w:autoSpaceDN w:val="0"/>
              <w:adjustRightInd w:val="0"/>
              <w:spacing w:after="0" w:line="20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 Респу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лики Хакасия 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 порядке ведения орг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нами местного самоуправления учета граждан в качестве нуждающихся в ж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лых помещениях, предоставляемых по договорам социального найма» </w:t>
            </w:r>
          </w:p>
        </w:tc>
        <w:tc>
          <w:tcPr>
            <w:tcW w:w="3211" w:type="dxa"/>
          </w:tcPr>
          <w:p w:rsidR="00092A55" w:rsidRDefault="00092A55" w:rsidP="00092A55">
            <w:pPr>
              <w:spacing w:after="0" w:line="240" w:lineRule="auto"/>
              <w:jc w:val="center"/>
            </w:pPr>
            <w:r w:rsidRPr="009E553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092A55" w:rsidRDefault="00092A55" w:rsidP="00092A55">
            <w:pPr>
              <w:spacing w:after="0" w:line="240" w:lineRule="auto"/>
              <w:jc w:val="center"/>
            </w:pPr>
            <w:r w:rsidRPr="000A1F3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092A55" w:rsidRDefault="00092A55" w:rsidP="00092A55">
            <w:pPr>
              <w:spacing w:after="0" w:line="240" w:lineRule="auto"/>
              <w:jc w:val="center"/>
            </w:pPr>
            <w:r w:rsidRPr="00B312E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092A55" w:rsidRPr="00092A55" w:rsidTr="00FD56B5">
        <w:tc>
          <w:tcPr>
            <w:tcW w:w="674" w:type="dxa"/>
          </w:tcPr>
          <w:p w:rsidR="00092A55" w:rsidRPr="00092A55" w:rsidRDefault="00092A55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092A55" w:rsidRPr="00092A55" w:rsidRDefault="00092A55" w:rsidP="00092A55">
            <w:pPr>
              <w:autoSpaceDE w:val="0"/>
              <w:autoSpaceDN w:val="0"/>
              <w:adjustRightInd w:val="0"/>
              <w:spacing w:after="0" w:line="20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отдельные зак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нодательные акты Республики Хакасия в части стратегического планирования в Республике Хакасия </w:t>
            </w:r>
          </w:p>
        </w:tc>
        <w:tc>
          <w:tcPr>
            <w:tcW w:w="3211" w:type="dxa"/>
          </w:tcPr>
          <w:p w:rsidR="00092A55" w:rsidRDefault="00092A55" w:rsidP="00092A55">
            <w:pPr>
              <w:spacing w:after="0" w:line="240" w:lineRule="auto"/>
              <w:jc w:val="center"/>
            </w:pPr>
            <w:r w:rsidRPr="009E553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092A55" w:rsidRDefault="00092A55" w:rsidP="00092A55">
            <w:pPr>
              <w:spacing w:after="0" w:line="240" w:lineRule="auto"/>
              <w:jc w:val="center"/>
            </w:pPr>
            <w:r w:rsidRPr="000A1F3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092A55" w:rsidRDefault="00092A55" w:rsidP="00092A55">
            <w:pPr>
              <w:spacing w:after="0" w:line="240" w:lineRule="auto"/>
              <w:jc w:val="center"/>
            </w:pPr>
            <w:r w:rsidRPr="00B312E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C17A39" w:rsidRPr="00092A55" w:rsidTr="00FD56B5">
        <w:tc>
          <w:tcPr>
            <w:tcW w:w="674" w:type="dxa"/>
          </w:tcPr>
          <w:p w:rsidR="00C17A39" w:rsidRPr="00092A55" w:rsidRDefault="00663C74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11</w:t>
            </w:r>
            <w:r w:rsidR="00C17A39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17A39" w:rsidRPr="00092A55" w:rsidRDefault="00C17A39" w:rsidP="00092A55">
            <w:pPr>
              <w:autoSpaceDE w:val="0"/>
              <w:autoSpaceDN w:val="0"/>
              <w:adjustRightInd w:val="0"/>
              <w:spacing w:after="0" w:line="20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 Респу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лики Хакасия «О бюджете Территор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ального фонда обязательного медици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страхования Республики Хакасия</w:t>
            </w:r>
            <w:r w:rsidR="00663C74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2019 год и на плановый период 2020 и 2021 годов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</w:p>
        </w:tc>
        <w:tc>
          <w:tcPr>
            <w:tcW w:w="3211" w:type="dxa"/>
          </w:tcPr>
          <w:p w:rsidR="00C17A39" w:rsidRPr="00092A55" w:rsidRDefault="00C17A39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C17A39" w:rsidRPr="00092A55" w:rsidRDefault="00C17A39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– Председатель </w:t>
            </w:r>
          </w:p>
          <w:p w:rsidR="00C17A39" w:rsidRPr="00092A55" w:rsidRDefault="00C17A39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C17A39" w:rsidRPr="00092A55" w:rsidRDefault="00C17A39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C17A39" w:rsidRPr="00092A55" w:rsidRDefault="00C17A39" w:rsidP="00092A55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C17A39" w:rsidRPr="00092A55" w:rsidRDefault="00C17A39" w:rsidP="00092A55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C17A39" w:rsidRPr="00092A55" w:rsidRDefault="00C17A39" w:rsidP="00092A55">
            <w:pPr>
              <w:pStyle w:val="ConsPlusNormal"/>
              <w:widowControl/>
              <w:spacing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здравоохранению</w:t>
            </w:r>
          </w:p>
          <w:p w:rsidR="00092A55" w:rsidRDefault="00C17A39" w:rsidP="00092A55">
            <w:pPr>
              <w:pStyle w:val="ConsPlusNormal"/>
              <w:widowControl/>
              <w:spacing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социальной </w:t>
            </w:r>
          </w:p>
          <w:p w:rsidR="00C17A39" w:rsidRPr="00092A55" w:rsidRDefault="00C17A39" w:rsidP="00092A55">
            <w:pPr>
              <w:pStyle w:val="ConsPlusNormal"/>
              <w:widowControl/>
              <w:spacing w:line="206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политике</w:t>
            </w:r>
          </w:p>
        </w:tc>
        <w:tc>
          <w:tcPr>
            <w:tcW w:w="2603" w:type="dxa"/>
          </w:tcPr>
          <w:p w:rsidR="00092A55" w:rsidRDefault="00C17A39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Министерство здравоохранения Республики </w:t>
            </w:r>
          </w:p>
          <w:p w:rsidR="00C17A39" w:rsidRPr="00092A55" w:rsidRDefault="00C17A39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</w:tc>
      </w:tr>
      <w:tr w:rsidR="00092A55" w:rsidRPr="00092A55" w:rsidTr="00FD56B5">
        <w:tc>
          <w:tcPr>
            <w:tcW w:w="674" w:type="dxa"/>
          </w:tcPr>
          <w:p w:rsidR="00092A55" w:rsidRPr="00092A55" w:rsidRDefault="00092A55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092A55" w:rsidRPr="00092A55" w:rsidRDefault="00092A55" w:rsidP="00092A55">
            <w:pPr>
              <w:autoSpaceDE w:val="0"/>
              <w:autoSpaceDN w:val="0"/>
              <w:adjustRightInd w:val="0"/>
              <w:spacing w:after="0" w:line="20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92A55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О внесении изменений в Закон Республики Хакасия «</w:t>
            </w:r>
            <w:r w:rsidRPr="00092A5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О наделении органов местного самоуправления муниципальных образ</w:t>
            </w:r>
            <w:r w:rsidRPr="00092A5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092A5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ваний Республики Хакасия государстве</w:t>
            </w:r>
            <w:r w:rsidRPr="00092A5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н</w:t>
            </w:r>
            <w:r w:rsidRPr="00092A5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ными полномочиями по решению вопр</w:t>
            </w:r>
            <w:r w:rsidRPr="00092A5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092A5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сов социальной поддержки детей-сирот, детей, оставшихся без попечения родит</w:t>
            </w:r>
            <w:r w:rsidRPr="00092A5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r w:rsidRPr="00092A5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лей, и лиц из числа детей-сирот и детей, оставшихся без попечения родителей»</w:t>
            </w:r>
          </w:p>
        </w:tc>
        <w:tc>
          <w:tcPr>
            <w:tcW w:w="3211" w:type="dxa"/>
          </w:tcPr>
          <w:p w:rsidR="00092A55" w:rsidRDefault="00092A55" w:rsidP="00092A55">
            <w:pPr>
              <w:spacing w:after="0" w:line="240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092A55" w:rsidRDefault="00092A55" w:rsidP="00092A55">
            <w:pPr>
              <w:spacing w:after="0" w:line="240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092A55" w:rsidRPr="00092A55" w:rsidRDefault="00092A55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Министерство</w:t>
            </w:r>
          </w:p>
          <w:p w:rsidR="00092A55" w:rsidRDefault="00092A55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образования </w:t>
            </w:r>
          </w:p>
          <w:p w:rsidR="00092A55" w:rsidRPr="00092A55" w:rsidRDefault="00092A55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 науки </w:t>
            </w:r>
          </w:p>
          <w:p w:rsidR="00092A55" w:rsidRDefault="00092A55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092A55" w:rsidRPr="00092A55" w:rsidRDefault="00092A55" w:rsidP="00092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</w:tc>
      </w:tr>
      <w:tr w:rsidR="00C17A39" w:rsidRPr="00092A55" w:rsidTr="00FD56B5">
        <w:tc>
          <w:tcPr>
            <w:tcW w:w="674" w:type="dxa"/>
          </w:tcPr>
          <w:p w:rsidR="00C17A39" w:rsidRPr="00092A55" w:rsidRDefault="00C17A39" w:rsidP="008A71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5" w:type="dxa"/>
          </w:tcPr>
          <w:p w:rsidR="00C17A39" w:rsidRPr="00092A55" w:rsidRDefault="00C17A39" w:rsidP="00731B63">
            <w:pPr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 «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организации и осущест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лении деятельности по опеке и попеч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тельству в отношении несовершенноле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них в Республике Хакасия и о наделении органов местного самоуправления мун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ципальных образований Республики Х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касия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3211" w:type="dxa"/>
          </w:tcPr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– Председатель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C17A39" w:rsidRPr="00092A55" w:rsidRDefault="00C17A39" w:rsidP="008A710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здравоохранению </w:t>
            </w:r>
          </w:p>
          <w:p w:rsidR="00092A55" w:rsidRDefault="00C17A39" w:rsidP="008A710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социальной </w:t>
            </w:r>
          </w:p>
          <w:p w:rsidR="00C17A39" w:rsidRPr="00092A55" w:rsidRDefault="00C17A39" w:rsidP="008A710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политике</w:t>
            </w:r>
          </w:p>
        </w:tc>
        <w:tc>
          <w:tcPr>
            <w:tcW w:w="2603" w:type="dxa"/>
          </w:tcPr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Министерство</w:t>
            </w:r>
          </w:p>
          <w:p w:rsid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образования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 науки </w:t>
            </w:r>
          </w:p>
          <w:p w:rsid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</w:tc>
      </w:tr>
      <w:tr w:rsidR="00092A55" w:rsidRPr="00092A55" w:rsidTr="00FD56B5">
        <w:tc>
          <w:tcPr>
            <w:tcW w:w="674" w:type="dxa"/>
          </w:tcPr>
          <w:p w:rsidR="00092A55" w:rsidRPr="00092A55" w:rsidRDefault="00092A55" w:rsidP="008A71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092A55" w:rsidRPr="00092A55" w:rsidRDefault="0041019B" w:rsidP="008A7106">
            <w:pPr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изменения</w:t>
            </w:r>
            <w:r w:rsidR="00092A55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Закон Республ</w:t>
            </w:r>
            <w:r w:rsidR="00092A55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092A55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</w:t>
            </w:r>
            <w:r w:rsidR="00092A55"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 мерах социальной по</w:t>
            </w:r>
            <w:r w:rsidR="00092A55"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092A55"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держки граждан, достигших возраста </w:t>
            </w:r>
            <w:r w:rsid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92A55"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 и 80 лет, в виде компенсации расходов на уплату взноса на капитальный ремонт общего имущества в многоквартирном доме»</w:t>
            </w:r>
          </w:p>
        </w:tc>
        <w:tc>
          <w:tcPr>
            <w:tcW w:w="3211" w:type="dxa"/>
          </w:tcPr>
          <w:p w:rsidR="00092A55" w:rsidRPr="00092A55" w:rsidRDefault="00092A55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092A55" w:rsidRPr="00092A55" w:rsidRDefault="00092A55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092A55" w:rsidRPr="00092A55" w:rsidRDefault="00092A55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092A55" w:rsidRPr="00092A55" w:rsidRDefault="00092A55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Молостов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834" w:type="dxa"/>
          </w:tcPr>
          <w:p w:rsidR="00092A55" w:rsidRDefault="00092A55" w:rsidP="008A7106">
            <w:pPr>
              <w:spacing w:after="0" w:line="240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092A55" w:rsidRPr="00092A55" w:rsidRDefault="00092A55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092A55" w:rsidRPr="00092A55" w:rsidRDefault="00092A55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092A55" w:rsidRDefault="00092A55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092A55" w:rsidRPr="00092A55" w:rsidRDefault="00092A55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092A55" w:rsidRPr="00092A55" w:rsidRDefault="00092A55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Молостов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C17A39" w:rsidRPr="00092A55" w:rsidTr="00FD56B5">
        <w:tc>
          <w:tcPr>
            <w:tcW w:w="674" w:type="dxa"/>
          </w:tcPr>
          <w:p w:rsidR="00C17A39" w:rsidRPr="00092A55" w:rsidRDefault="00663C74" w:rsidP="008A71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15</w:t>
            </w:r>
            <w:r w:rsidR="00C17A39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17A39" w:rsidRPr="00092A55" w:rsidRDefault="00C17A39" w:rsidP="008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внесении изменения в статью 8 Закона Республики Хакасия «Об Общественной палате Республики Хакасия» </w:t>
            </w:r>
          </w:p>
        </w:tc>
        <w:tc>
          <w:tcPr>
            <w:tcW w:w="3211" w:type="dxa"/>
          </w:tcPr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Р.А.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Челтыгмашев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0C1B72" w:rsidRPr="00092A55" w:rsidRDefault="000C1B72" w:rsidP="008A7106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0C1B72" w:rsidRPr="00092A55" w:rsidRDefault="000C1B72" w:rsidP="008A7106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092A55" w:rsidRDefault="000C1B72" w:rsidP="008A7106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по местному </w:t>
            </w:r>
          </w:p>
          <w:p w:rsidR="00092A55" w:rsidRDefault="000C1B72" w:rsidP="008A7106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самоуправлению, </w:t>
            </w:r>
            <w:proofErr w:type="gram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общественным</w:t>
            </w:r>
            <w:proofErr w:type="gram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A55" w:rsidRDefault="000C1B72" w:rsidP="008A7106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объединениям </w:t>
            </w:r>
          </w:p>
          <w:p w:rsidR="00C17A39" w:rsidRPr="00092A55" w:rsidRDefault="000C1B72" w:rsidP="008A7106">
            <w:pPr>
              <w:spacing w:after="0" w:line="20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и межнациональным отношениям </w:t>
            </w:r>
          </w:p>
        </w:tc>
        <w:tc>
          <w:tcPr>
            <w:tcW w:w="2603" w:type="dxa"/>
          </w:tcPr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Р.А.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Челтыгмашев</w:t>
            </w:r>
            <w:proofErr w:type="spellEnd"/>
          </w:p>
        </w:tc>
      </w:tr>
      <w:tr w:rsidR="00C17A39" w:rsidRPr="00092A55" w:rsidTr="00FD56B5">
        <w:tc>
          <w:tcPr>
            <w:tcW w:w="674" w:type="dxa"/>
          </w:tcPr>
          <w:p w:rsidR="00C17A39" w:rsidRPr="00092A55" w:rsidRDefault="00663C74" w:rsidP="008A71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16</w:t>
            </w:r>
            <w:r w:rsidR="00C17A39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17A39" w:rsidRPr="00092A55" w:rsidRDefault="00C17A39" w:rsidP="008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ки Хакасия 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 порядке предоставления участков недр местного значения и п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рядке пользования указанными участк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 недр»</w:t>
            </w:r>
          </w:p>
        </w:tc>
        <w:tc>
          <w:tcPr>
            <w:tcW w:w="3211" w:type="dxa"/>
          </w:tcPr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– Председатель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C17A39" w:rsidRPr="00092A55" w:rsidRDefault="00C17A39" w:rsidP="008A7106">
            <w:pPr>
              <w:pStyle w:val="ConsPlusNormal"/>
              <w:widowControl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C17A39" w:rsidRPr="00092A55" w:rsidRDefault="00C17A39" w:rsidP="008A7106">
            <w:pPr>
              <w:spacing w:after="0" w:line="20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092A55" w:rsidRDefault="00C17A39" w:rsidP="008A7106">
            <w:pPr>
              <w:spacing w:after="0" w:line="209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экологии, </w:t>
            </w:r>
          </w:p>
          <w:p w:rsidR="00C17A39" w:rsidRPr="00092A55" w:rsidRDefault="00C17A39" w:rsidP="0041019B">
            <w:pPr>
              <w:spacing w:after="0" w:line="209" w:lineRule="auto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природным ресурсам </w:t>
            </w:r>
            <w:r w:rsidRPr="0041019B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и природопользованию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Министерство</w:t>
            </w:r>
          </w:p>
          <w:p w:rsid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природных 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ресурсов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 экологии </w:t>
            </w:r>
          </w:p>
          <w:p w:rsid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</w:tc>
      </w:tr>
      <w:tr w:rsidR="00C17A39" w:rsidRPr="00092A55" w:rsidTr="00FD56B5">
        <w:tc>
          <w:tcPr>
            <w:tcW w:w="674" w:type="dxa"/>
          </w:tcPr>
          <w:p w:rsidR="00C17A39" w:rsidRPr="00092A55" w:rsidRDefault="00663C74" w:rsidP="008A71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17</w:t>
            </w:r>
            <w:r w:rsidR="00C17A39"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17A39" w:rsidRPr="00092A55" w:rsidRDefault="00C17A39" w:rsidP="008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 «О защите населения и те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риторий от чрезвычайных </w:t>
            </w:r>
            <w:r w:rsidR="00943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ситуаций 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родного и техногенного характера в Ре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360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публике</w:t>
            </w:r>
            <w:r w:rsidR="00943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Хакасия»</w:t>
            </w:r>
          </w:p>
        </w:tc>
        <w:tc>
          <w:tcPr>
            <w:tcW w:w="3211" w:type="dxa"/>
          </w:tcPr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– Председатель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C17A39" w:rsidRPr="00092A55" w:rsidRDefault="00C17A39" w:rsidP="008A7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8A7106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экологии, </w:t>
            </w:r>
          </w:p>
          <w:p w:rsidR="00C17A39" w:rsidRPr="00092A55" w:rsidRDefault="00C17A39" w:rsidP="0041019B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природным ресурсам </w:t>
            </w:r>
            <w:r w:rsidRPr="0041019B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и природопользованию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Управление </w:t>
            </w:r>
          </w:p>
          <w:p w:rsidR="008A7106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 гражданской обороне, </w:t>
            </w:r>
          </w:p>
          <w:p w:rsidR="008A7106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чрезвычайным</w:t>
            </w:r>
          </w:p>
          <w:p w:rsidR="008A7106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ситуациям 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 пожарной 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безопасности </w:t>
            </w:r>
          </w:p>
          <w:p w:rsidR="008A7106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</w:tc>
      </w:tr>
      <w:tr w:rsidR="008A7106" w:rsidRPr="00092A55" w:rsidTr="00FD56B5">
        <w:tc>
          <w:tcPr>
            <w:tcW w:w="674" w:type="dxa"/>
          </w:tcPr>
          <w:p w:rsidR="008A7106" w:rsidRPr="00092A55" w:rsidRDefault="008A7106" w:rsidP="008A71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8A7106" w:rsidRPr="00092A55" w:rsidRDefault="008A7106" w:rsidP="008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 «Об установлении порядка по некоторым вопросам использования 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сов на территории Республики Хакасия» </w:t>
            </w:r>
          </w:p>
        </w:tc>
        <w:tc>
          <w:tcPr>
            <w:tcW w:w="3211" w:type="dxa"/>
          </w:tcPr>
          <w:p w:rsidR="008A7106" w:rsidRDefault="008A7106" w:rsidP="008A7106">
            <w:pPr>
              <w:spacing w:after="0" w:line="240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8A7106" w:rsidRDefault="008A7106" w:rsidP="008A7106">
            <w:pPr>
              <w:spacing w:after="0" w:line="240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8A7106" w:rsidRPr="00092A55" w:rsidRDefault="008A7106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Министерство</w:t>
            </w:r>
          </w:p>
          <w:p w:rsidR="008A7106" w:rsidRDefault="008A7106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природных </w:t>
            </w:r>
          </w:p>
          <w:p w:rsidR="008A7106" w:rsidRPr="00092A55" w:rsidRDefault="008A7106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ресурсов</w:t>
            </w:r>
          </w:p>
          <w:p w:rsidR="008A7106" w:rsidRPr="00092A55" w:rsidRDefault="008A7106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 экологии</w:t>
            </w:r>
          </w:p>
          <w:p w:rsidR="008A7106" w:rsidRDefault="008A7106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8A7106" w:rsidRPr="00092A55" w:rsidRDefault="008A7106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</w:tc>
      </w:tr>
      <w:tr w:rsidR="00C17A39" w:rsidRPr="00092A55" w:rsidTr="00FD56B5">
        <w:tc>
          <w:tcPr>
            <w:tcW w:w="14567" w:type="dxa"/>
            <w:gridSpan w:val="5"/>
          </w:tcPr>
          <w:p w:rsidR="00C17A39" w:rsidRPr="00092A55" w:rsidRDefault="00C17A39" w:rsidP="008A7106">
            <w:pPr>
              <w:pStyle w:val="ConsPlusNormal"/>
              <w:widowControl/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  <w:t>Включить в раздел «Первое полугодие»</w:t>
            </w:r>
          </w:p>
        </w:tc>
      </w:tr>
      <w:tr w:rsidR="00C17A39" w:rsidRPr="00092A55" w:rsidTr="00FD56B5">
        <w:tc>
          <w:tcPr>
            <w:tcW w:w="674" w:type="dxa"/>
          </w:tcPr>
          <w:p w:rsidR="00C17A39" w:rsidRPr="00092A55" w:rsidRDefault="00C17A39" w:rsidP="008A71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</w:tcPr>
          <w:p w:rsidR="00C17A39" w:rsidRPr="00092A55" w:rsidRDefault="00C17A39" w:rsidP="008A7106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нодательные акты Республики Хакасия в части регулирования отдельных </w:t>
            </w:r>
            <w:proofErr w:type="gram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вопросов правового положения членов Правител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ства Республики</w:t>
            </w:r>
            <w:proofErr w:type="gram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Хакасия и госуда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ственных служащих Республики Хакасия</w:t>
            </w:r>
          </w:p>
        </w:tc>
        <w:tc>
          <w:tcPr>
            <w:tcW w:w="3211" w:type="dxa"/>
          </w:tcPr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  <w:r w:rsidR="0041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Верховного Совета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C17A39" w:rsidRPr="008A7106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A71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конституционному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законодательству,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строительству,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законности</w:t>
            </w:r>
          </w:p>
          <w:p w:rsidR="00C17A39" w:rsidRPr="00092A55" w:rsidRDefault="00C17A39" w:rsidP="008A710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 правопорядку</w:t>
            </w:r>
          </w:p>
        </w:tc>
        <w:tc>
          <w:tcPr>
            <w:tcW w:w="2603" w:type="dxa"/>
          </w:tcPr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по делам юстиции и региональной безопасности </w:t>
            </w:r>
          </w:p>
          <w:p w:rsidR="008A7106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C17A39" w:rsidRPr="00092A55" w:rsidRDefault="00C17A39" w:rsidP="008A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Хакасия </w:t>
            </w:r>
          </w:p>
        </w:tc>
      </w:tr>
      <w:tr w:rsidR="008A7106" w:rsidRPr="00092A55" w:rsidTr="00FD56B5">
        <w:tc>
          <w:tcPr>
            <w:tcW w:w="674" w:type="dxa"/>
          </w:tcPr>
          <w:p w:rsidR="008A7106" w:rsidRPr="00092A55" w:rsidRDefault="008A7106" w:rsidP="008A71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A7106" w:rsidRPr="00092A55" w:rsidRDefault="008A7106" w:rsidP="008A7106">
            <w:pPr>
              <w:tabs>
                <w:tab w:val="left" w:pos="1740"/>
              </w:tabs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Закону Республики Хакасия «О Реестре должностей государственной гражда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ской службы Республики Хакасия» </w:t>
            </w:r>
          </w:p>
        </w:tc>
        <w:tc>
          <w:tcPr>
            <w:tcW w:w="3211" w:type="dxa"/>
          </w:tcPr>
          <w:p w:rsidR="008A7106" w:rsidRDefault="008A7106" w:rsidP="008A7106">
            <w:pPr>
              <w:spacing w:after="0" w:line="240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8A7106" w:rsidRDefault="008A7106" w:rsidP="008A7106">
            <w:pPr>
              <w:spacing w:after="0" w:line="240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8A7106" w:rsidRDefault="008A7106" w:rsidP="008A7106">
            <w:pPr>
              <w:spacing w:after="0" w:line="240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C17A39" w:rsidRPr="00092A55" w:rsidTr="00FD56B5">
        <w:tc>
          <w:tcPr>
            <w:tcW w:w="674" w:type="dxa"/>
          </w:tcPr>
          <w:p w:rsidR="00C17A39" w:rsidRPr="00092A55" w:rsidRDefault="00C17A39" w:rsidP="0036087F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C17A39" w:rsidRPr="00092A55" w:rsidRDefault="00C17A39" w:rsidP="003608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 внесении изменений в статью 32 Зак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 Республики Хакасия «О статусе деп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тата Верховного Совета Республики Х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а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касия»</w:t>
            </w:r>
          </w:p>
        </w:tc>
        <w:tc>
          <w:tcPr>
            <w:tcW w:w="3211" w:type="dxa"/>
          </w:tcPr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</w:t>
            </w:r>
          </w:p>
          <w:p w:rsidR="008A7106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Республики Хакасия </w:t>
            </w:r>
          </w:p>
          <w:p w:rsidR="008A7106" w:rsidRPr="008A7106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1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конституционному 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законодательству,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государственному строительству, 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законности 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правопорядку</w:t>
            </w:r>
          </w:p>
        </w:tc>
        <w:tc>
          <w:tcPr>
            <w:tcW w:w="2603" w:type="dxa"/>
          </w:tcPr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8A7106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C17A39" w:rsidRPr="00092A55" w:rsidRDefault="00C17A39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  <w:p w:rsidR="00C17A39" w:rsidRPr="00092A55" w:rsidRDefault="00C17A39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</w:p>
        </w:tc>
      </w:tr>
      <w:tr w:rsidR="008A7106" w:rsidRPr="00092A55" w:rsidTr="00FD56B5">
        <w:tc>
          <w:tcPr>
            <w:tcW w:w="674" w:type="dxa"/>
          </w:tcPr>
          <w:p w:rsidR="008A7106" w:rsidRPr="00092A55" w:rsidRDefault="008A7106" w:rsidP="0036087F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A7106" w:rsidRPr="00092A55" w:rsidRDefault="008A7106" w:rsidP="003608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ки Хакасия «О комитетах (комиссиях) Верховного Совета Республики Хакасия»</w:t>
            </w:r>
          </w:p>
        </w:tc>
        <w:tc>
          <w:tcPr>
            <w:tcW w:w="3211" w:type="dxa"/>
          </w:tcPr>
          <w:p w:rsidR="00753B20" w:rsidRPr="00092A55" w:rsidRDefault="00753B20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Депутаты</w:t>
            </w:r>
          </w:p>
          <w:p w:rsidR="00753B20" w:rsidRPr="00092A55" w:rsidRDefault="00753B20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753B20" w:rsidRPr="00092A55" w:rsidRDefault="00753B20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</w:t>
            </w:r>
          </w:p>
          <w:p w:rsidR="00753B20" w:rsidRDefault="00753B20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Штыгашев</w:t>
            </w:r>
            <w:proofErr w:type="spellEnd"/>
            <w:r w:rsidR="0060341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</w:p>
          <w:p w:rsidR="00753B20" w:rsidRDefault="00753B20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  <w:r w:rsidR="0060341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</w:p>
          <w:p w:rsidR="00753B20" w:rsidRPr="00753B20" w:rsidRDefault="00753B20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В.Н. Старостин</w:t>
            </w:r>
          </w:p>
        </w:tc>
        <w:tc>
          <w:tcPr>
            <w:tcW w:w="2834" w:type="dxa"/>
          </w:tcPr>
          <w:p w:rsidR="008A7106" w:rsidRDefault="008A7106" w:rsidP="0036087F">
            <w:pPr>
              <w:spacing w:after="0" w:line="216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EA138F" w:rsidRPr="00092A55" w:rsidRDefault="00EA138F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Депутаты</w:t>
            </w:r>
          </w:p>
          <w:p w:rsidR="00EA138F" w:rsidRPr="00092A55" w:rsidRDefault="00EA138F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EA138F" w:rsidRPr="00EA138F" w:rsidRDefault="00EA138F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  <w:r w:rsidRPr="00EA138F">
              <w:rPr>
                <w:rFonts w:ascii="Times New Roman" w:hAnsi="Times New Roman" w:cs="Times New Roman"/>
                <w:color w:val="000000"/>
                <w:spacing w:val="-6"/>
                <w:kern w:val="2"/>
                <w:sz w:val="28"/>
                <w:szCs w:val="28"/>
              </w:rPr>
              <w:t xml:space="preserve">Республики Хакасия </w:t>
            </w:r>
          </w:p>
          <w:p w:rsidR="00EA138F" w:rsidRDefault="00EA138F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Штыгашев</w:t>
            </w:r>
            <w:proofErr w:type="spellEnd"/>
            <w:r w:rsidR="0060341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</w:p>
          <w:p w:rsidR="00EA138F" w:rsidRDefault="00EA138F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  <w:r w:rsidR="0060341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8A7106" w:rsidRDefault="00EA138F" w:rsidP="0036087F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В.Н. Старостин</w:t>
            </w:r>
          </w:p>
        </w:tc>
      </w:tr>
      <w:tr w:rsidR="008A7106" w:rsidRPr="00092A55" w:rsidTr="00FD56B5">
        <w:tc>
          <w:tcPr>
            <w:tcW w:w="674" w:type="dxa"/>
          </w:tcPr>
          <w:p w:rsidR="008A7106" w:rsidRPr="00092A55" w:rsidRDefault="008A7106" w:rsidP="0036087F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8A7106" w:rsidRPr="008A7106" w:rsidRDefault="008A7106" w:rsidP="0036087F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A71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 дополнительных гарантиях права гра</w:t>
            </w:r>
            <w:r w:rsidRPr="008A71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</w:t>
            </w:r>
            <w:r w:rsidRPr="008A71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дан на обращение в Республике Хакасия</w:t>
            </w:r>
          </w:p>
        </w:tc>
        <w:tc>
          <w:tcPr>
            <w:tcW w:w="3211" w:type="dxa"/>
          </w:tcPr>
          <w:p w:rsidR="008A7106" w:rsidRDefault="008A7106" w:rsidP="0036087F">
            <w:pPr>
              <w:spacing w:after="0" w:line="216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8A7106" w:rsidRDefault="008A7106" w:rsidP="0036087F">
            <w:pPr>
              <w:spacing w:after="0" w:line="216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8A7106" w:rsidRDefault="008A7106" w:rsidP="0036087F">
            <w:pPr>
              <w:spacing w:after="0" w:line="216" w:lineRule="auto"/>
              <w:jc w:val="center"/>
            </w:pPr>
            <w:r w:rsidRPr="00BA054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36087F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033D3" w:rsidRPr="00092A55" w:rsidRDefault="005033D3" w:rsidP="0036087F">
            <w:pPr>
              <w:tabs>
                <w:tab w:val="left" w:pos="17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статью 12 Зак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на Республики Хакасия «О государстве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ных должностях Республики Хакасия и государственной гражданской службе Республики Хакасия»</w:t>
            </w:r>
          </w:p>
        </w:tc>
        <w:tc>
          <w:tcPr>
            <w:tcW w:w="3211" w:type="dxa"/>
          </w:tcPr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О.А. Иванов</w:t>
            </w:r>
          </w:p>
        </w:tc>
        <w:tc>
          <w:tcPr>
            <w:tcW w:w="2834" w:type="dxa"/>
          </w:tcPr>
          <w:p w:rsidR="005033D3" w:rsidRPr="00092A55" w:rsidRDefault="0036087F" w:rsidP="0036087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5033D3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О.А. Иванов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36087F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7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</w:tcPr>
          <w:p w:rsidR="005033D3" w:rsidRPr="008A7106" w:rsidRDefault="005033D3" w:rsidP="003608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A71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 внесении изменений в статьи 1 и 3 Зак</w:t>
            </w:r>
            <w:r w:rsidRPr="008A71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A71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Республики Хакасия «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О перечне дол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ж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ностных лиц органов исполнительной вл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сти Республики Хакасия и органов местн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го самоуправления в Республике Хакасия, уполномоченных составлять протоколы об административных правонарушениях в с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41019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ответствии с частями 6</w:t>
            </w:r>
            <w:r w:rsidR="0041019B" w:rsidRPr="0041019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vertAlign w:val="superscript"/>
                <w:lang w:eastAsia="ru-RU"/>
              </w:rPr>
              <w:t>1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, 7 статьи 28.3 К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декса Российской Федерации об админ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и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стративных правонарушениях»</w:t>
            </w:r>
          </w:p>
        </w:tc>
        <w:tc>
          <w:tcPr>
            <w:tcW w:w="3211" w:type="dxa"/>
          </w:tcPr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</w:p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</w:p>
          <w:p w:rsidR="005033D3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3608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36087F">
            <w:pPr>
              <w:pStyle w:val="ConsPlusTitle"/>
              <w:widowControl/>
              <w:spacing w:line="23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8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033D3" w:rsidRPr="008A7106" w:rsidRDefault="005033D3" w:rsidP="003608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A71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 внесении изменений в Закон Республики Хакасия «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О должностных лицах Контрол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ь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но-счетной палаты Республики Хакасия и контрольно-счетных органов  муниципал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ь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и</w:t>
            </w:r>
            <w:r w:rsidRPr="008A71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пального) финансового контроля»</w:t>
            </w:r>
          </w:p>
        </w:tc>
        <w:tc>
          <w:tcPr>
            <w:tcW w:w="3211" w:type="dxa"/>
          </w:tcPr>
          <w:p w:rsidR="005033D3" w:rsidRDefault="005033D3" w:rsidP="0036087F">
            <w:pPr>
              <w:spacing w:after="0" w:line="233" w:lineRule="auto"/>
              <w:ind w:left="-107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Контрольно-сч</w:t>
            </w:r>
            <w:r w:rsidR="004101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тная </w:t>
            </w:r>
          </w:p>
          <w:p w:rsidR="005033D3" w:rsidRPr="00092A55" w:rsidRDefault="005033D3" w:rsidP="0036087F">
            <w:pPr>
              <w:spacing w:after="0" w:line="233" w:lineRule="auto"/>
              <w:ind w:left="-107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палата</w:t>
            </w:r>
          </w:p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</w:t>
            </w:r>
          </w:p>
        </w:tc>
        <w:tc>
          <w:tcPr>
            <w:tcW w:w="2834" w:type="dxa"/>
          </w:tcPr>
          <w:p w:rsidR="0041019B" w:rsidRPr="00092A55" w:rsidRDefault="0041019B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41019B" w:rsidRPr="00092A55" w:rsidRDefault="0041019B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</w:t>
            </w:r>
          </w:p>
          <w:p w:rsidR="0041019B" w:rsidRDefault="0041019B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Республики Хакасия </w:t>
            </w:r>
          </w:p>
          <w:p w:rsidR="0041019B" w:rsidRPr="008A7106" w:rsidRDefault="0041019B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1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конституционному </w:t>
            </w:r>
          </w:p>
          <w:p w:rsidR="0041019B" w:rsidRPr="00092A55" w:rsidRDefault="0041019B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законодательству,</w:t>
            </w:r>
          </w:p>
          <w:p w:rsidR="0041019B" w:rsidRPr="00092A55" w:rsidRDefault="0041019B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государственному строительству, </w:t>
            </w:r>
          </w:p>
          <w:p w:rsidR="0041019B" w:rsidRPr="00092A55" w:rsidRDefault="0041019B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законности </w:t>
            </w:r>
          </w:p>
          <w:p w:rsidR="005033D3" w:rsidRPr="00092A55" w:rsidRDefault="0041019B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правопорядку</w:t>
            </w:r>
          </w:p>
        </w:tc>
        <w:tc>
          <w:tcPr>
            <w:tcW w:w="2603" w:type="dxa"/>
          </w:tcPr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5033D3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36087F">
            <w:pPr>
              <w:pStyle w:val="ConsPlusTitle"/>
              <w:widowControl/>
              <w:spacing w:line="23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033D3" w:rsidRPr="00092A55" w:rsidRDefault="005033D3" w:rsidP="003608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 внесении изменений в отдельные зак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нодательные акты Республики Хакасия </w:t>
            </w:r>
          </w:p>
        </w:tc>
        <w:tc>
          <w:tcPr>
            <w:tcW w:w="3211" w:type="dxa"/>
          </w:tcPr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 –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 </w:t>
            </w:r>
          </w:p>
        </w:tc>
        <w:tc>
          <w:tcPr>
            <w:tcW w:w="2834" w:type="dxa"/>
          </w:tcPr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бюджету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налоговой политике</w:t>
            </w:r>
          </w:p>
        </w:tc>
        <w:tc>
          <w:tcPr>
            <w:tcW w:w="2603" w:type="dxa"/>
          </w:tcPr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</w:p>
          <w:p w:rsidR="005033D3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Хакасия 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36087F">
            <w:pPr>
              <w:pStyle w:val="ConsPlusTitle"/>
              <w:widowControl/>
              <w:spacing w:line="23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10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033D3" w:rsidRPr="00092A55" w:rsidRDefault="005033D3" w:rsidP="003608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 утверждении дополнительных согл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а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шений к соглашениям о предоставлении бюджету Республики Хакасия из фед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рального бюджета бюджетных кредитов </w:t>
            </w:r>
          </w:p>
        </w:tc>
        <w:tc>
          <w:tcPr>
            <w:tcW w:w="3211" w:type="dxa"/>
          </w:tcPr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34" w:type="dxa"/>
          </w:tcPr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36087F">
            <w:pPr>
              <w:pStyle w:val="ConsPlusTitle"/>
              <w:widowControl/>
              <w:spacing w:line="23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11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033D3" w:rsidRPr="00092A55" w:rsidRDefault="005033D3" w:rsidP="003608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 утверждении дополнительных согл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а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шений к соглашениям о предоставлении бюджету Республики Хакасия из фед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рального бюджета бюджетных кредитов </w:t>
            </w:r>
          </w:p>
        </w:tc>
        <w:tc>
          <w:tcPr>
            <w:tcW w:w="3211" w:type="dxa"/>
          </w:tcPr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36087F">
            <w:pPr>
              <w:pStyle w:val="ConsPlusTitle"/>
              <w:widowControl/>
              <w:spacing w:line="23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12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033D3" w:rsidRPr="00092A55" w:rsidRDefault="005033D3" w:rsidP="003608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 внесении изменения в статью 3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vertAlign w:val="superscript"/>
              </w:rPr>
              <w:t xml:space="preserve">1 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Закона Республики Хакасия «О налоге на им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щество организаций»  </w:t>
            </w:r>
          </w:p>
        </w:tc>
        <w:tc>
          <w:tcPr>
            <w:tcW w:w="3211" w:type="dxa"/>
          </w:tcPr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О.А. Иванов</w:t>
            </w:r>
          </w:p>
        </w:tc>
        <w:tc>
          <w:tcPr>
            <w:tcW w:w="2834" w:type="dxa"/>
          </w:tcPr>
          <w:p w:rsidR="005033D3" w:rsidRPr="00092A55" w:rsidRDefault="0036087F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5033D3" w:rsidRPr="00753B20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Республики Хакасия</w:t>
            </w:r>
          </w:p>
          <w:p w:rsidR="005033D3" w:rsidRPr="00092A55" w:rsidRDefault="005033D3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О.А. Иванов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36087F">
            <w:pPr>
              <w:pStyle w:val="ConsPlusTitle"/>
              <w:widowControl/>
              <w:spacing w:line="23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5033D3" w:rsidRPr="00092A55" w:rsidRDefault="005033D3" w:rsidP="003608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внесении изменений в статьи 6 и </w:t>
            </w:r>
            <w:r w:rsidR="0027780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 З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а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кона Республики Хакасия «О Контрол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но-счетной палате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Республики Хакасия» </w:t>
            </w:r>
          </w:p>
        </w:tc>
        <w:tc>
          <w:tcPr>
            <w:tcW w:w="3211" w:type="dxa"/>
          </w:tcPr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</w:t>
            </w:r>
          </w:p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палата </w:t>
            </w:r>
          </w:p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</w:t>
            </w:r>
          </w:p>
        </w:tc>
        <w:tc>
          <w:tcPr>
            <w:tcW w:w="2834" w:type="dxa"/>
          </w:tcPr>
          <w:p w:rsidR="005033D3" w:rsidRPr="00092A55" w:rsidRDefault="0041019B" w:rsidP="0036087F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5033D3" w:rsidRPr="00753B20" w:rsidRDefault="005033D3" w:rsidP="0036087F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Республики Хакасия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41019B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14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033D3" w:rsidRPr="00092A55" w:rsidRDefault="005033D3" w:rsidP="0041019B">
            <w:pPr>
              <w:tabs>
                <w:tab w:val="left" w:pos="1665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статью 3 Закона Республики Хакасия «О критериях, кот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рым должны соответствовать объекты социально-культурного и коммунально-бытового назначения, масштабные инв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стиционные проекты, для размещения (реализации) которых земельные участки предоставляются в аренду без провед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ния торгов»</w:t>
            </w:r>
          </w:p>
        </w:tc>
        <w:tc>
          <w:tcPr>
            <w:tcW w:w="3211" w:type="dxa"/>
          </w:tcPr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Хакасия–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по экономической политике,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промышленности, строительству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 транспорту</w:t>
            </w:r>
          </w:p>
        </w:tc>
        <w:tc>
          <w:tcPr>
            <w:tcW w:w="2603" w:type="dxa"/>
          </w:tcPr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жилищно-коммунального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  <w:p w:rsidR="005033D3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Хакасия 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41019B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5033D3" w:rsidRPr="00092A55" w:rsidRDefault="005033D3" w:rsidP="0041019B">
            <w:pPr>
              <w:tabs>
                <w:tab w:val="left" w:pos="1665"/>
              </w:tabs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ки Хакасия «О приватизации госуда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ственного имущества Республики Хак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сия»</w:t>
            </w:r>
          </w:p>
        </w:tc>
        <w:tc>
          <w:tcPr>
            <w:tcW w:w="3211" w:type="dxa"/>
          </w:tcPr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5033D3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41019B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5033D3" w:rsidRPr="00092A55" w:rsidRDefault="005033D3" w:rsidP="004101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ки Хакасия «Об управлении госуда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ственной собственностью Республики Хакасия»</w:t>
            </w:r>
          </w:p>
        </w:tc>
        <w:tc>
          <w:tcPr>
            <w:tcW w:w="3211" w:type="dxa"/>
          </w:tcPr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</w:t>
            </w:r>
          </w:p>
        </w:tc>
        <w:tc>
          <w:tcPr>
            <w:tcW w:w="2834" w:type="dxa"/>
          </w:tcPr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</w:p>
          <w:p w:rsidR="005033D3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4101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41019B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17. </w:t>
            </w:r>
          </w:p>
        </w:tc>
        <w:tc>
          <w:tcPr>
            <w:tcW w:w="5245" w:type="dxa"/>
          </w:tcPr>
          <w:p w:rsidR="005033D3" w:rsidRPr="00092A55" w:rsidRDefault="005033D3" w:rsidP="0041019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статью 1 Закона Республики Хакасия «О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мерах социал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поддержки граждан, достигших во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раста 70 и 80 лет, в виде компенсации расходов на уплату взноса на капитал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ный ремонт общего имущества в мног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квартирном доме»</w:t>
            </w:r>
          </w:p>
        </w:tc>
        <w:tc>
          <w:tcPr>
            <w:tcW w:w="3211" w:type="dxa"/>
          </w:tcPr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– Председатель </w:t>
            </w:r>
          </w:p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5033D3" w:rsidRDefault="005033D3" w:rsidP="0041019B">
            <w:pPr>
              <w:pStyle w:val="ConsPlusNormal"/>
              <w:widowControl/>
              <w:spacing w:line="228" w:lineRule="auto"/>
              <w:ind w:left="-58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здравоохранению и </w:t>
            </w:r>
            <w:proofErr w:type="gramStart"/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социальной</w:t>
            </w:r>
            <w:proofErr w:type="gramEnd"/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left="-58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политике </w:t>
            </w:r>
          </w:p>
        </w:tc>
        <w:tc>
          <w:tcPr>
            <w:tcW w:w="2603" w:type="dxa"/>
          </w:tcPr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Министерство </w:t>
            </w:r>
          </w:p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социальной защиты </w:t>
            </w:r>
          </w:p>
          <w:p w:rsidR="005033D3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41019B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5033D3" w:rsidRPr="00092A55" w:rsidRDefault="005033D3" w:rsidP="0041019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статью 2 Закона Республики Хакасия «О гарантиях зан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тости инвалидов в Республике Хакасия» </w:t>
            </w:r>
          </w:p>
        </w:tc>
        <w:tc>
          <w:tcPr>
            <w:tcW w:w="3211" w:type="dxa"/>
          </w:tcPr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Министерство </w:t>
            </w:r>
          </w:p>
          <w:p w:rsidR="005033D3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труда и занятости Республики </w:t>
            </w:r>
          </w:p>
          <w:p w:rsidR="005033D3" w:rsidRPr="00092A55" w:rsidRDefault="005033D3" w:rsidP="00410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9626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245" w:type="dxa"/>
          </w:tcPr>
          <w:p w:rsidR="005033D3" w:rsidRPr="00092A55" w:rsidRDefault="005033D3" w:rsidP="00962666">
            <w:pPr>
              <w:tabs>
                <w:tab w:val="left" w:pos="1740"/>
              </w:tabs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Закону Республики Хакасия</w:t>
            </w:r>
            <w:r w:rsidRPr="00092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«О надел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нии органов местного самоуправления муниципальных районов и городских округов Республики Хакасия отдельными государственными полномочиями в 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ласти охраны труда»</w:t>
            </w:r>
          </w:p>
        </w:tc>
        <w:tc>
          <w:tcPr>
            <w:tcW w:w="3211" w:type="dxa"/>
          </w:tcPr>
          <w:p w:rsidR="0041019B" w:rsidRPr="00092A55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1019B" w:rsidRPr="00092A55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– </w:t>
            </w:r>
          </w:p>
          <w:p w:rsidR="0041019B" w:rsidRPr="00092A55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1019B" w:rsidRPr="00092A55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5033D3" w:rsidRPr="00092A55" w:rsidRDefault="0041019B" w:rsidP="00410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41019B" w:rsidRPr="00092A55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41019B" w:rsidRPr="00092A55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Верховного Совета</w:t>
            </w:r>
          </w:p>
          <w:p w:rsidR="0041019B" w:rsidRDefault="0041019B" w:rsidP="0041019B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по здравоохранению и социальной </w:t>
            </w:r>
          </w:p>
          <w:p w:rsidR="005033D3" w:rsidRPr="00092A55" w:rsidRDefault="0041019B" w:rsidP="00410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2603" w:type="dxa"/>
          </w:tcPr>
          <w:p w:rsidR="0041019B" w:rsidRPr="00092A55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41019B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 и занятости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</w:p>
          <w:p w:rsidR="005033D3" w:rsidRPr="00092A55" w:rsidRDefault="0041019B" w:rsidP="00410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9626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5033D3" w:rsidRPr="00092A55" w:rsidRDefault="005033D3" w:rsidP="00962666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нодательные акты Республики Хакасия в части обеспечения жилыми помещени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092A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детей-сирот, детей, оставшихся без попечения родителей, и лиц из числа д</w:t>
            </w:r>
            <w:r w:rsidRPr="00092A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92A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092A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943C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чения родителей</w:t>
            </w:r>
            <w:r w:rsidRPr="00092A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1" w:type="dxa"/>
          </w:tcPr>
          <w:p w:rsidR="005033D3" w:rsidRPr="00092A55" w:rsidRDefault="005033D3" w:rsidP="00962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5033D3" w:rsidRPr="00092A55" w:rsidRDefault="005033D3" w:rsidP="00962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96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5033D3" w:rsidRPr="00092A55" w:rsidRDefault="005033D3" w:rsidP="0096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</w:t>
            </w:r>
          </w:p>
          <w:p w:rsidR="005033D3" w:rsidRDefault="005033D3" w:rsidP="0096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96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Хакасия 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9626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5033D3" w:rsidRPr="00092A55" w:rsidRDefault="005033D3" w:rsidP="0096266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статью 10</w:t>
            </w:r>
            <w:r w:rsidRPr="00092A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Зак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на Республики Хакасия «О физической культуре и спорте в Республике Хакасия»</w:t>
            </w:r>
          </w:p>
        </w:tc>
        <w:tc>
          <w:tcPr>
            <w:tcW w:w="3211" w:type="dxa"/>
          </w:tcPr>
          <w:p w:rsidR="005033D3" w:rsidRPr="00092A55" w:rsidRDefault="005033D3" w:rsidP="00962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5033D3" w:rsidRPr="00092A55" w:rsidRDefault="005033D3" w:rsidP="00962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5033D3" w:rsidRPr="00092A55" w:rsidRDefault="005033D3" w:rsidP="0096266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</w:t>
            </w:r>
          </w:p>
          <w:p w:rsidR="005033D3" w:rsidRDefault="005033D3" w:rsidP="0096266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5033D3" w:rsidRPr="00092A55" w:rsidRDefault="005033D3" w:rsidP="0096266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5033D3" w:rsidRPr="00092A55" w:rsidTr="00FD56B5">
        <w:tc>
          <w:tcPr>
            <w:tcW w:w="674" w:type="dxa"/>
          </w:tcPr>
          <w:p w:rsidR="005033D3" w:rsidRPr="00092A55" w:rsidRDefault="005033D3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5033D3" w:rsidRPr="00092A55" w:rsidRDefault="005033D3" w:rsidP="00943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граждан Российской Федерации, относящихся к категории «дети войны», в Республике Хакасия</w:t>
            </w:r>
          </w:p>
        </w:tc>
        <w:tc>
          <w:tcPr>
            <w:tcW w:w="3211" w:type="dxa"/>
          </w:tcPr>
          <w:p w:rsidR="005033D3" w:rsidRPr="00092A55" w:rsidRDefault="0041019B" w:rsidP="000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  <w:r w:rsidR="005033D3"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5033D3" w:rsidRPr="00092A55" w:rsidRDefault="0041019B" w:rsidP="00092A55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41019B" w:rsidRPr="00092A55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41019B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Республики </w:t>
            </w:r>
          </w:p>
          <w:p w:rsidR="005033D3" w:rsidRPr="00092A55" w:rsidRDefault="00410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2A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34219B" w:rsidRPr="00092A55" w:rsidRDefault="0034219B" w:rsidP="00410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граждан, относящихся к категории «дети войны», в Республике Хакасия</w:t>
            </w:r>
          </w:p>
        </w:tc>
        <w:tc>
          <w:tcPr>
            <w:tcW w:w="3211" w:type="dxa"/>
          </w:tcPr>
          <w:p w:rsidR="0034219B" w:rsidRPr="00092A55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</w:p>
        </w:tc>
        <w:tc>
          <w:tcPr>
            <w:tcW w:w="2834" w:type="dxa"/>
          </w:tcPr>
          <w:p w:rsidR="0034219B" w:rsidRPr="00092A55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-//- </w:t>
            </w:r>
          </w:p>
        </w:tc>
        <w:tc>
          <w:tcPr>
            <w:tcW w:w="2603" w:type="dxa"/>
          </w:tcPr>
          <w:p w:rsidR="0034219B" w:rsidRPr="00092A55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  <w:p w:rsidR="0034219B" w:rsidRPr="00092A55" w:rsidRDefault="0034219B" w:rsidP="0041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</w:p>
        </w:tc>
      </w:tr>
      <w:tr w:rsidR="0034219B" w:rsidRPr="00092A55" w:rsidTr="0041019B">
        <w:trPr>
          <w:trHeight w:val="1580"/>
        </w:trPr>
        <w:tc>
          <w:tcPr>
            <w:tcW w:w="674" w:type="dxa"/>
          </w:tcPr>
          <w:p w:rsidR="0034219B" w:rsidRPr="00092A55" w:rsidRDefault="0034219B" w:rsidP="0041019B">
            <w:pPr>
              <w:pStyle w:val="ConsPlusTitle"/>
              <w:widowControl/>
              <w:spacing w:line="28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24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41019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внесении изменения в статью 5 Закона Республики Хакасия 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 регулировании отдельных отношений в сфере охраны здоровья граждан в Республике Хакасия»</w:t>
            </w:r>
          </w:p>
        </w:tc>
        <w:tc>
          <w:tcPr>
            <w:tcW w:w="3211" w:type="dxa"/>
          </w:tcPr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Е. 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Молостов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41019B" w:rsidRPr="00092A55" w:rsidRDefault="00410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41019B" w:rsidRPr="00092A55" w:rsidRDefault="00410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Верховного Совета</w:t>
            </w:r>
          </w:p>
          <w:p w:rsidR="0041019B" w:rsidRDefault="0041019B" w:rsidP="0041019B">
            <w:pPr>
              <w:spacing w:after="0" w:line="288" w:lineRule="auto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по здравоохранению и социальной </w:t>
            </w:r>
          </w:p>
          <w:p w:rsidR="0034219B" w:rsidRPr="00092A55" w:rsidRDefault="00410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2603" w:type="dxa"/>
          </w:tcPr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Е. 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Молостов</w:t>
            </w:r>
            <w:proofErr w:type="spellEnd"/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41019B">
            <w:pPr>
              <w:pStyle w:val="ConsPlusTitle"/>
              <w:widowControl/>
              <w:spacing w:line="28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25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277809" w:rsidP="0041019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изменения в статьи</w:t>
            </w:r>
            <w:r w:rsidR="0034219B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 5 </w:t>
            </w:r>
            <w:r w:rsidR="0034219B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</w:t>
            </w:r>
            <w:r w:rsidR="0034219B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="0034219B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кона Республики Хакасия «</w:t>
            </w:r>
            <w:r w:rsidR="0034219B" w:rsidRPr="00092A55">
              <w:rPr>
                <w:rFonts w:ascii="Times New Roman" w:hAnsi="Times New Roman" w:cs="Times New Roman"/>
                <w:sz w:val="28"/>
                <w:szCs w:val="28"/>
              </w:rPr>
              <w:t>Об обеспеч</w:t>
            </w:r>
            <w:r w:rsidR="0034219B" w:rsidRPr="00092A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219B" w:rsidRPr="00092A55">
              <w:rPr>
                <w:rFonts w:ascii="Times New Roman" w:hAnsi="Times New Roman" w:cs="Times New Roman"/>
                <w:sz w:val="28"/>
                <w:szCs w:val="28"/>
              </w:rPr>
              <w:t>нии полноценным питанием беременных женщин, кормящих матерей, а также д</w:t>
            </w:r>
            <w:r w:rsidR="0034219B" w:rsidRPr="00092A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3C70">
              <w:rPr>
                <w:rFonts w:ascii="Times New Roman" w:hAnsi="Times New Roman" w:cs="Times New Roman"/>
                <w:sz w:val="28"/>
                <w:szCs w:val="28"/>
              </w:rPr>
              <w:t>тей в возрасте до тре</w:t>
            </w:r>
            <w:r w:rsidR="0034219B" w:rsidRPr="00092A55">
              <w:rPr>
                <w:rFonts w:ascii="Times New Roman" w:hAnsi="Times New Roman" w:cs="Times New Roman"/>
                <w:sz w:val="28"/>
                <w:szCs w:val="28"/>
              </w:rPr>
              <w:t>х лет»</w:t>
            </w:r>
          </w:p>
          <w:p w:rsidR="0034219B" w:rsidRPr="00092A55" w:rsidRDefault="0034219B" w:rsidP="0041019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41019B">
            <w:pPr>
              <w:pStyle w:val="ConsPlusTitle"/>
              <w:widowControl/>
              <w:spacing w:line="28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26 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41019B">
            <w:pPr>
              <w:tabs>
                <w:tab w:val="left" w:pos="1665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статью 4 Закона Республики Хакасия «О прожиточном минимуме в Республике Хакасия»</w:t>
            </w:r>
          </w:p>
          <w:p w:rsidR="0034219B" w:rsidRPr="00092A55" w:rsidRDefault="0034219B" w:rsidP="0041019B">
            <w:pPr>
              <w:tabs>
                <w:tab w:val="left" w:pos="1665"/>
              </w:tabs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41019B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41019B">
            <w:pPr>
              <w:pStyle w:val="ConsPlusTitle"/>
              <w:widowControl/>
              <w:spacing w:line="28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:rsidR="0034219B" w:rsidRPr="00092A55" w:rsidRDefault="0034219B" w:rsidP="0041019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ки Хакасия «О дополнительных мерах социальной поддержки многодетных с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мей в Республике Хакасия»</w:t>
            </w:r>
          </w:p>
        </w:tc>
        <w:tc>
          <w:tcPr>
            <w:tcW w:w="3211" w:type="dxa"/>
          </w:tcPr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  <w:r w:rsidR="00410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Закорецкий</w:t>
            </w:r>
            <w:proofErr w:type="spellEnd"/>
            <w:r w:rsidR="00410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Канзычаков</w:t>
            </w:r>
            <w:proofErr w:type="spellEnd"/>
            <w:r w:rsidR="00410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А.В. Тихонович</w:t>
            </w:r>
          </w:p>
        </w:tc>
        <w:tc>
          <w:tcPr>
            <w:tcW w:w="2834" w:type="dxa"/>
          </w:tcPr>
          <w:p w:rsidR="0034219B" w:rsidRPr="00092A55" w:rsidRDefault="0036087F" w:rsidP="0041019B">
            <w:pPr>
              <w:spacing w:after="0" w:line="288" w:lineRule="auto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Верховного Совета </w:t>
            </w:r>
          </w:p>
          <w:p w:rsidR="0034219B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  <w:r w:rsidR="00410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Закорецкий</w:t>
            </w:r>
            <w:proofErr w:type="spellEnd"/>
            <w:r w:rsidR="00410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Канзычаков</w:t>
            </w:r>
            <w:proofErr w:type="spellEnd"/>
            <w:r w:rsidR="00410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219B" w:rsidRPr="00092A55" w:rsidRDefault="00342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А.В. Тихонович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962666">
            <w:pPr>
              <w:pStyle w:val="ConsPlusTitle"/>
              <w:widowControl/>
              <w:spacing w:line="257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245" w:type="dxa"/>
          </w:tcPr>
          <w:p w:rsidR="0034219B" w:rsidRPr="00092A55" w:rsidRDefault="0034219B" w:rsidP="00962666">
            <w:pPr>
              <w:tabs>
                <w:tab w:val="left" w:pos="1605"/>
              </w:tabs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Закон Республ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ки Хакасия «О регулировании отдельных отношений в сфере охраны здоровья граждан в Республике Хакасия»</w:t>
            </w:r>
          </w:p>
        </w:tc>
        <w:tc>
          <w:tcPr>
            <w:tcW w:w="3211" w:type="dxa"/>
          </w:tcPr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Закорецкий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Канзычаков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Разварина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Тихонович А.В.,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834" w:type="dxa"/>
          </w:tcPr>
          <w:p w:rsidR="0041019B" w:rsidRPr="00092A55" w:rsidRDefault="00410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41019B" w:rsidRPr="00092A55" w:rsidRDefault="0041019B" w:rsidP="0041019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41019B" w:rsidRDefault="0041019B" w:rsidP="0041019B">
            <w:pPr>
              <w:spacing w:after="0" w:line="288" w:lineRule="auto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по здравоохранению и социальной </w:t>
            </w:r>
          </w:p>
          <w:p w:rsidR="0034219B" w:rsidRPr="00092A55" w:rsidRDefault="0041019B" w:rsidP="0041019B">
            <w:pPr>
              <w:pStyle w:val="ConsPlusNormal"/>
              <w:widowControl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2603" w:type="dxa"/>
          </w:tcPr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Закорецкий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Канзычаков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Разварина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Тихонович А.В., </w:t>
            </w:r>
          </w:p>
          <w:p w:rsidR="0034219B" w:rsidRPr="00092A55" w:rsidRDefault="0034219B" w:rsidP="0096266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962666">
            <w:pPr>
              <w:pStyle w:val="ConsPlusTitle"/>
              <w:widowControl/>
              <w:spacing w:line="257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29.</w:t>
            </w:r>
          </w:p>
        </w:tc>
        <w:tc>
          <w:tcPr>
            <w:tcW w:w="5245" w:type="dxa"/>
          </w:tcPr>
          <w:p w:rsidR="0034219B" w:rsidRPr="00092A55" w:rsidRDefault="0034219B" w:rsidP="00962666">
            <w:pPr>
              <w:tabs>
                <w:tab w:val="left" w:pos="1665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ки Хакасия «О мерах социальной по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держки медицинских работников и лиц, обучающихся на основании договора о целевом обучении для последующего трудоустройства в медицинские орган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системы здрав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охранения Республики Хакасия»</w:t>
            </w:r>
          </w:p>
        </w:tc>
        <w:tc>
          <w:tcPr>
            <w:tcW w:w="3211" w:type="dxa"/>
          </w:tcPr>
          <w:p w:rsidR="0034219B" w:rsidRPr="00092A55" w:rsidRDefault="0034219B" w:rsidP="00962666">
            <w:pPr>
              <w:pStyle w:val="ConsPlusNormal"/>
              <w:widowControl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962666">
            <w:pPr>
              <w:pStyle w:val="ConsPlusNormal"/>
              <w:widowControl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962666">
            <w:pPr>
              <w:pStyle w:val="ConsPlusNormal"/>
              <w:widowControl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731B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30.</w:t>
            </w:r>
          </w:p>
        </w:tc>
        <w:tc>
          <w:tcPr>
            <w:tcW w:w="5245" w:type="dxa"/>
          </w:tcPr>
          <w:p w:rsidR="0034219B" w:rsidRPr="00092A55" w:rsidRDefault="0034219B" w:rsidP="00731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силу пункта 1 статьи 2 Закона Республики Хакасия    «О закреплении отдельных вопросов местного значения за сельскими посел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ниями в Республике Хакасия»</w:t>
            </w:r>
          </w:p>
        </w:tc>
        <w:tc>
          <w:tcPr>
            <w:tcW w:w="3211" w:type="dxa"/>
          </w:tcPr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 –</w:t>
            </w:r>
          </w:p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34219B" w:rsidRPr="00092A55" w:rsidRDefault="0034219B" w:rsidP="00731B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731B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731B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</w:t>
            </w:r>
          </w:p>
          <w:p w:rsidR="0034219B" w:rsidRPr="00092A55" w:rsidRDefault="0034219B" w:rsidP="00731B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по местному </w:t>
            </w:r>
          </w:p>
          <w:p w:rsidR="0034219B" w:rsidRPr="00092A55" w:rsidRDefault="0034219B" w:rsidP="00731B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самоуправлению, </w:t>
            </w:r>
          </w:p>
          <w:p w:rsidR="0034219B" w:rsidRPr="00092A55" w:rsidRDefault="0034219B" w:rsidP="00731B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 </w:t>
            </w:r>
          </w:p>
          <w:p w:rsidR="0034219B" w:rsidRPr="00092A55" w:rsidRDefault="0034219B" w:rsidP="00731B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объединениям </w:t>
            </w:r>
          </w:p>
          <w:p w:rsidR="0034219B" w:rsidRPr="00092A55" w:rsidRDefault="0034219B" w:rsidP="00731B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 межнациональным отношениям</w:t>
            </w:r>
          </w:p>
        </w:tc>
        <w:tc>
          <w:tcPr>
            <w:tcW w:w="2603" w:type="dxa"/>
          </w:tcPr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</w:p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жилищно-коммунального </w:t>
            </w:r>
          </w:p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</w:p>
          <w:p w:rsidR="0034219B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73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Хакасия 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развитии российского казачества на территории Республики Хакасия</w:t>
            </w:r>
          </w:p>
        </w:tc>
        <w:tc>
          <w:tcPr>
            <w:tcW w:w="3211" w:type="dxa"/>
          </w:tcPr>
          <w:p w:rsidR="006C7544" w:rsidRPr="00092A55" w:rsidRDefault="006C7544" w:rsidP="006C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C7544" w:rsidRPr="00092A55" w:rsidRDefault="006C7544" w:rsidP="006C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 –</w:t>
            </w:r>
          </w:p>
          <w:p w:rsidR="006C7544" w:rsidRPr="00092A55" w:rsidRDefault="006C7544" w:rsidP="006C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C7544" w:rsidRPr="00092A55" w:rsidRDefault="006C7544" w:rsidP="006C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34219B" w:rsidRPr="00092A55" w:rsidRDefault="006C7544" w:rsidP="006C7544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095791" w:rsidRPr="00092A55" w:rsidRDefault="00095791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095791" w:rsidRPr="00092A55" w:rsidRDefault="00095791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095791" w:rsidRDefault="00095791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по местному </w:t>
            </w:r>
          </w:p>
          <w:p w:rsidR="00095791" w:rsidRDefault="00095791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самоуправлению, </w:t>
            </w:r>
            <w:proofErr w:type="gram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общественным</w:t>
            </w:r>
            <w:proofErr w:type="gram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791" w:rsidRDefault="00095791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объединениям </w:t>
            </w:r>
          </w:p>
          <w:p w:rsidR="0034219B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 межнациональным отношениям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gram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и территориальной политики </w:t>
            </w:r>
          </w:p>
          <w:p w:rsidR="0034219B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32.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 внесении изменения в статью 5 Закона Республики Хакасия «О муниципальной службе в Республике Хакасия»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Р.А.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Челтыгмашев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Р.А.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Челтыгмашев</w:t>
            </w:r>
            <w:proofErr w:type="spellEnd"/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33.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tabs>
                <w:tab w:val="left" w:pos="1665"/>
              </w:tabs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перераспределении полномочий между органами местного самоуправления и 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ганами государственной власти Респу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лики Хакасия в сфере электроснабжения, теплоснабжения, газоснабжения, вод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снабжения и водоотведения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</w:p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4" w:type="dxa"/>
          </w:tcPr>
          <w:p w:rsidR="0034219B" w:rsidRPr="00092A55" w:rsidRDefault="00095791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  <w:r w:rsidR="0034219B"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муниципального образования </w:t>
            </w:r>
          </w:p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34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внесении изменения в статью 7 Закона Республики Хакасия «О библиотечном деле в Хакасии» 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Разварина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культуре,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образованию и науке 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  <w:p w:rsidR="0034219B" w:rsidRPr="00092A55" w:rsidRDefault="0034219B" w:rsidP="0009579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Разварина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5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признании утратившей силу </w:t>
            </w:r>
            <w:r w:rsidR="0027780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статьи 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11 Закона Республики Хакасия «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объе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тах культурного наследия (памятниках истории и культуры) народов Российской Федерации, расположенных на террит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рии Республики Хакасия» 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36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 силу пункта 5 части 2 статьи 4 Закона Республики Х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касия «Об охране атмосферного воздуха»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В.Н. Старостин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Хакасия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8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экологии,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8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природным ресурсам</w:t>
            </w:r>
          </w:p>
          <w:p w:rsidR="0034219B" w:rsidRPr="00095791" w:rsidRDefault="0034219B" w:rsidP="00095791">
            <w:pPr>
              <w:pStyle w:val="ConsPlusNormal"/>
              <w:widowControl/>
              <w:spacing w:line="228" w:lineRule="auto"/>
              <w:ind w:left="-58" w:right="-57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9579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природопользованию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В.Н. Старостин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37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5791" w:rsidRDefault="0034219B" w:rsidP="0009579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957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внесении изменений в Закон Республики Хакасия «Об особо охраняемых приро</w:t>
            </w:r>
            <w:r w:rsidRPr="000957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0957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 территориях Республики Хакасия»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38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ки Хакасия «Об отходах производства и потребления» 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39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tabs>
                <w:tab w:val="left" w:pos="1665"/>
              </w:tabs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ки Хакасия «О ветеринарии»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34219B" w:rsidRPr="00092A55" w:rsidRDefault="00095791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19B"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Воронин 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Верховного Совета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Хакасия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аграрной политике,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продовольствию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землепользованию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акасия</w:t>
            </w:r>
          </w:p>
          <w:p w:rsidR="0034219B" w:rsidRPr="00092A55" w:rsidRDefault="00095791" w:rsidP="000957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19B"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Воронин 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40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92A5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 внесении изменений в статьи 5 и 7 З</w:t>
            </w:r>
            <w:r w:rsidRPr="00092A5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а</w:t>
            </w:r>
            <w:r w:rsidRPr="00092A5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кона Республики Хакасия «О порядке осуществления муниципального земел</w:t>
            </w:r>
            <w:r w:rsidRPr="00092A5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ь</w:t>
            </w:r>
            <w:r w:rsidRPr="00092A5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ного контроля на территории Республики Хакасия» 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AB61EE">
        <w:trPr>
          <w:trHeight w:val="70"/>
        </w:trPr>
        <w:tc>
          <w:tcPr>
            <w:tcW w:w="14567" w:type="dxa"/>
            <w:gridSpan w:val="5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Исключить из раздела «Второе полугодие»</w:t>
            </w:r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pStyle w:val="ConsPlusTitle"/>
              <w:widowControl/>
              <w:spacing w:line="228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eastAsia="Calibri" w:hAnsi="Times New Roman" w:cs="Times New Roman"/>
                <w:b w:val="0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eastAsia="Calibri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eastAsia="Calibri" w:hAnsi="Times New Roman" w:cs="Times New Roman"/>
                <w:b w:val="0"/>
                <w:kern w:val="2"/>
                <w:sz w:val="28"/>
                <w:szCs w:val="28"/>
              </w:rPr>
              <w:t xml:space="preserve">ки Хакасия «О регулировании отдельных отношений в сфере охраны здоровья граждан в Республике Хакасия»  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Молостов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34219B" w:rsidRDefault="0034219B" w:rsidP="00095791">
            <w:pPr>
              <w:pStyle w:val="ConsPlusNormal"/>
              <w:widowControl/>
              <w:spacing w:line="228" w:lineRule="auto"/>
              <w:ind w:left="-58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здравоохранению и </w:t>
            </w:r>
            <w:proofErr w:type="gramStart"/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социальной</w:t>
            </w:r>
            <w:proofErr w:type="gramEnd"/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left="-58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политике 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Молостов</w:t>
            </w:r>
            <w:proofErr w:type="spellEnd"/>
          </w:p>
        </w:tc>
      </w:tr>
      <w:tr w:rsidR="0034219B" w:rsidRPr="00092A55" w:rsidTr="00FD56B5">
        <w:tc>
          <w:tcPr>
            <w:tcW w:w="674" w:type="dxa"/>
          </w:tcPr>
          <w:p w:rsidR="0034219B" w:rsidRPr="00092A55" w:rsidRDefault="0034219B" w:rsidP="0036087F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245" w:type="dxa"/>
          </w:tcPr>
          <w:p w:rsidR="0034219B" w:rsidRPr="00092A55" w:rsidRDefault="0034219B" w:rsidP="0036087F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дифференцированных налоговых ста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в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ках по единому сельскохозяйственному налогу в Республике Хакасия </w:t>
            </w:r>
          </w:p>
        </w:tc>
        <w:tc>
          <w:tcPr>
            <w:tcW w:w="3211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П.И. Воронин </w:t>
            </w:r>
          </w:p>
        </w:tc>
        <w:tc>
          <w:tcPr>
            <w:tcW w:w="2834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5F4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аграрной политике,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продовольствию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землепользованию</w:t>
            </w:r>
          </w:p>
        </w:tc>
        <w:tc>
          <w:tcPr>
            <w:tcW w:w="2603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П.И. Воронин</w:t>
            </w:r>
          </w:p>
        </w:tc>
      </w:tr>
      <w:tr w:rsidR="0034219B" w:rsidRPr="00092A55" w:rsidTr="00FD56B5">
        <w:tc>
          <w:tcPr>
            <w:tcW w:w="14567" w:type="dxa"/>
            <w:gridSpan w:val="5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Включить в раздел «Второе полугодие»</w:t>
            </w:r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36087F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4219B" w:rsidRPr="00092A55" w:rsidRDefault="0034219B" w:rsidP="0036087F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внесении изменений в Конституцию Республики Хакасия</w:t>
            </w:r>
          </w:p>
        </w:tc>
        <w:tc>
          <w:tcPr>
            <w:tcW w:w="3211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– Председатель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Верховного Совета Республики Хакасия по конституционному законодательству, государственному строительству,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законности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правопорядку</w:t>
            </w:r>
          </w:p>
        </w:tc>
        <w:tc>
          <w:tcPr>
            <w:tcW w:w="2603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Министерство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 делам юстиции и региональной безопасности </w:t>
            </w:r>
          </w:p>
          <w:p w:rsidR="0034219B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</w:tc>
      </w:tr>
      <w:tr w:rsidR="0034219B" w:rsidRPr="00092A55" w:rsidTr="001837B6">
        <w:trPr>
          <w:trHeight w:val="588"/>
        </w:trPr>
        <w:tc>
          <w:tcPr>
            <w:tcW w:w="674" w:type="dxa"/>
          </w:tcPr>
          <w:p w:rsidR="0034219B" w:rsidRPr="00092A55" w:rsidRDefault="0034219B" w:rsidP="0036087F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34219B" w:rsidRPr="00092A55" w:rsidRDefault="0034219B" w:rsidP="0036087F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ки Хакасия «О Правительстве Республ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ки Хакасия» </w:t>
            </w:r>
          </w:p>
        </w:tc>
        <w:tc>
          <w:tcPr>
            <w:tcW w:w="3211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36087F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34219B" w:rsidRPr="00092A55" w:rsidRDefault="0034219B" w:rsidP="0036087F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ки Хакасия «О Верховном Совете Ре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с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публики Хакасия»</w:t>
            </w:r>
          </w:p>
        </w:tc>
        <w:tc>
          <w:tcPr>
            <w:tcW w:w="3211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34219B" w:rsidRPr="00092A55" w:rsidRDefault="0036087F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34219B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34219B" w:rsidRPr="00092A55" w:rsidRDefault="0034219B" w:rsidP="0036087F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ки Хакасия «Об административных пр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а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вонарушениях»</w:t>
            </w:r>
          </w:p>
        </w:tc>
        <w:tc>
          <w:tcPr>
            <w:tcW w:w="3211" w:type="dxa"/>
          </w:tcPr>
          <w:p w:rsidR="00095791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095791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095791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34219B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34" w:type="dxa"/>
          </w:tcPr>
          <w:p w:rsidR="00095791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095791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Верховного Совета Республики Хакасия по конституционному законодательству, государственному строительству, </w:t>
            </w:r>
          </w:p>
          <w:p w:rsidR="00095791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законности </w:t>
            </w:r>
          </w:p>
          <w:p w:rsidR="0034219B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правопорядку</w:t>
            </w:r>
          </w:p>
        </w:tc>
        <w:tc>
          <w:tcPr>
            <w:tcW w:w="2603" w:type="dxa"/>
          </w:tcPr>
          <w:p w:rsidR="00095791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Депутат </w:t>
            </w:r>
          </w:p>
          <w:p w:rsidR="00095791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Верховного Совета</w:t>
            </w:r>
          </w:p>
          <w:p w:rsidR="00095791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095791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34219B" w:rsidRPr="00092A55" w:rsidRDefault="00095791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Могилина</w:t>
            </w:r>
            <w:proofErr w:type="spellEnd"/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5. 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О парламентском контроле в Республике Хакасия 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внесении изменений в отдельные зак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нодательные акты Республики Хакасия о выборах и референдумах 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Избирательная комиссия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Избирательная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комиссия </w:t>
            </w:r>
          </w:p>
          <w:p w:rsidR="0034219B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 «О налоге на имущество о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ганизаций»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Федерация профсоюзов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бюджету</w:t>
            </w:r>
          </w:p>
          <w:p w:rsidR="0034219B" w:rsidRPr="00092A55" w:rsidRDefault="00943C70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 </w:t>
            </w:r>
            <w:r w:rsidR="0034219B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налоговой политике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Федерация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профсоюзов</w:t>
            </w:r>
          </w:p>
          <w:p w:rsidR="0034219B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</w:tc>
      </w:tr>
      <w:tr w:rsidR="0034219B" w:rsidRPr="00092A55" w:rsidTr="005A5025">
        <w:trPr>
          <w:trHeight w:val="303"/>
        </w:trPr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34219B" w:rsidRPr="00092A55" w:rsidRDefault="00753B20" w:rsidP="00753B20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Стратегии социально-экономического развития Республики Хакасия до 2030 года</w:t>
            </w:r>
          </w:p>
        </w:tc>
        <w:tc>
          <w:tcPr>
            <w:tcW w:w="3211" w:type="dxa"/>
          </w:tcPr>
          <w:p w:rsidR="00753B20" w:rsidRPr="00092A55" w:rsidRDefault="00753B20" w:rsidP="00753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753B20" w:rsidRPr="00092A55" w:rsidRDefault="00753B20" w:rsidP="00753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– Председатель </w:t>
            </w:r>
          </w:p>
          <w:p w:rsidR="00753B20" w:rsidRPr="00092A55" w:rsidRDefault="00753B20" w:rsidP="00753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34219B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  <w:r w:rsidR="0034219B"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753B20" w:rsidRPr="00092A55" w:rsidRDefault="00753B20" w:rsidP="00753B2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753B20" w:rsidRPr="00092A55" w:rsidRDefault="00753B20" w:rsidP="00753B2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753B20" w:rsidRPr="00092A55" w:rsidRDefault="00753B20" w:rsidP="00753B2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по экономической политике, </w:t>
            </w:r>
          </w:p>
          <w:p w:rsidR="00753B20" w:rsidRPr="00092A55" w:rsidRDefault="00753B20" w:rsidP="00753B2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промышленности, строительству</w:t>
            </w:r>
          </w:p>
          <w:p w:rsidR="0034219B" w:rsidRPr="00092A55" w:rsidRDefault="00753B20" w:rsidP="00753B20">
            <w:pPr>
              <w:pStyle w:val="ConsPlusNormal"/>
              <w:widowControl/>
              <w:spacing w:line="223" w:lineRule="auto"/>
              <w:ind w:left="-58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 транспорту</w:t>
            </w:r>
            <w:r w:rsidR="0034219B"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34219B" w:rsidRDefault="00753B20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Министерство </w:t>
            </w:r>
          </w:p>
          <w:p w:rsidR="00753B20" w:rsidRDefault="00753B20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экономического</w:t>
            </w:r>
          </w:p>
          <w:p w:rsidR="00753B20" w:rsidRDefault="00753B20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развития</w:t>
            </w:r>
          </w:p>
          <w:p w:rsidR="00753B20" w:rsidRPr="00753B20" w:rsidRDefault="00753B20" w:rsidP="00095791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color w:val="000000"/>
                <w:spacing w:val="-6"/>
                <w:kern w:val="2"/>
                <w:sz w:val="28"/>
                <w:szCs w:val="28"/>
              </w:rPr>
              <w:t>Республики Хакасия</w:t>
            </w:r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095791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9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развитии малого и среднего предпр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нимательства в Республике Хакасия 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В.И.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Шулбаев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943C70" w:rsidRPr="00092A55" w:rsidRDefault="00943C70" w:rsidP="00943C7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943C70" w:rsidRPr="00092A55" w:rsidRDefault="00943C70" w:rsidP="00943C7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943C70" w:rsidRPr="00092A55" w:rsidRDefault="00943C70" w:rsidP="00943C7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по экономической политике, </w:t>
            </w:r>
          </w:p>
          <w:p w:rsidR="00943C70" w:rsidRPr="00092A55" w:rsidRDefault="00943C70" w:rsidP="00943C7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промышленности, строительству</w:t>
            </w:r>
          </w:p>
          <w:p w:rsidR="0034219B" w:rsidRPr="00092A55" w:rsidRDefault="00943C70" w:rsidP="00943C7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и транспорту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Хакасия</w:t>
            </w:r>
          </w:p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</w:p>
        </w:tc>
      </w:tr>
      <w:tr w:rsidR="00753B20" w:rsidRPr="00092A55" w:rsidTr="00FD56B5">
        <w:trPr>
          <w:trHeight w:val="1177"/>
        </w:trPr>
        <w:tc>
          <w:tcPr>
            <w:tcW w:w="674" w:type="dxa"/>
          </w:tcPr>
          <w:p w:rsidR="00753B20" w:rsidRPr="00092A55" w:rsidRDefault="00753B20" w:rsidP="00753B20">
            <w:pPr>
              <w:pStyle w:val="ConsPlusTitle"/>
              <w:widowControl/>
              <w:spacing w:line="223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10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53B20" w:rsidRPr="00092A55" w:rsidRDefault="00753B20" w:rsidP="00753B20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изменения в статью 4 Закона Республики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Хакасия «Об обеспечении полноценным питанием беременных женщин, кормящих матерей, а также д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тей в возрасте до трех лет» </w:t>
            </w:r>
          </w:p>
        </w:tc>
        <w:tc>
          <w:tcPr>
            <w:tcW w:w="3211" w:type="dxa"/>
          </w:tcPr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Е.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Молостов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753B20" w:rsidRDefault="00753B20" w:rsidP="00753B20">
            <w:pPr>
              <w:pStyle w:val="ConsPlusNormal"/>
              <w:widowControl/>
              <w:spacing w:line="223" w:lineRule="auto"/>
              <w:ind w:left="-58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здравоохранению </w:t>
            </w:r>
          </w:p>
          <w:p w:rsidR="00753B20" w:rsidRDefault="00753B20" w:rsidP="00753B20">
            <w:pPr>
              <w:pStyle w:val="ConsPlusNormal"/>
              <w:widowControl/>
              <w:spacing w:line="223" w:lineRule="auto"/>
              <w:ind w:left="-58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 социальной </w:t>
            </w:r>
          </w:p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left="-58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политике </w:t>
            </w:r>
          </w:p>
        </w:tc>
        <w:tc>
          <w:tcPr>
            <w:tcW w:w="2603" w:type="dxa"/>
          </w:tcPr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753B20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753B20" w:rsidRPr="00092A55" w:rsidRDefault="00753B20" w:rsidP="00753B20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Е.</w:t>
            </w: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Молостов</w:t>
            </w:r>
            <w:proofErr w:type="spellEnd"/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753B20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</w:t>
            </w:r>
            <w:r w:rsidR="00753B2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09579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«Об Уполномоченном по правам ребенка в Республике Хакасия» 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Разварина</w:t>
            </w:r>
            <w:proofErr w:type="spellEnd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по культуре, </w:t>
            </w:r>
          </w:p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образованию и науке 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34219B" w:rsidRPr="00092A55" w:rsidRDefault="0034219B" w:rsidP="000957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Разварина</w:t>
            </w:r>
            <w:proofErr w:type="spellEnd"/>
          </w:p>
        </w:tc>
      </w:tr>
      <w:tr w:rsidR="0034219B" w:rsidRPr="00092A55" w:rsidTr="00580EDE">
        <w:trPr>
          <w:trHeight w:val="70"/>
        </w:trPr>
        <w:tc>
          <w:tcPr>
            <w:tcW w:w="674" w:type="dxa"/>
          </w:tcPr>
          <w:p w:rsidR="0034219B" w:rsidRPr="00092A55" w:rsidRDefault="0034219B" w:rsidP="00753B20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</w:t>
            </w:r>
            <w:r w:rsidR="00753B2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2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</w:tcPr>
          <w:p w:rsidR="0034219B" w:rsidRPr="00580EDE" w:rsidRDefault="0034219B" w:rsidP="0009579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</w:pPr>
            <w:r w:rsidRPr="00580EDE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О внесении изменений в Закон Республики Хакасия </w:t>
            </w:r>
            <w:r w:rsidRPr="00580ED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«О научной и научно-технической деятельности в Республике Хакасия»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753B20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</w:t>
            </w:r>
            <w:r w:rsidR="00753B2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</w:tcPr>
          <w:p w:rsidR="0034219B" w:rsidRPr="00580EDE" w:rsidRDefault="0034219B" w:rsidP="0009579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80EDE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О внесении изменений в Закон Республики Хакасия </w:t>
            </w:r>
            <w:r w:rsidRPr="00580ED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«О размере, условиях и порядке предоставления компенсации расходов на оплату жилых помещений, отопления и освещения педагогическим работникам образовательных организаций в Республ</w:t>
            </w:r>
            <w:r w:rsidRPr="00580ED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Pr="00580ED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ке Хакасия,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3211" w:type="dxa"/>
          </w:tcPr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095791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</w:tr>
      <w:tr w:rsidR="0034219B" w:rsidRPr="00092A55" w:rsidTr="00580EDE">
        <w:trPr>
          <w:trHeight w:val="303"/>
        </w:trPr>
        <w:tc>
          <w:tcPr>
            <w:tcW w:w="674" w:type="dxa"/>
          </w:tcPr>
          <w:p w:rsidR="0034219B" w:rsidRPr="00092A55" w:rsidRDefault="0034219B" w:rsidP="00EA138F">
            <w:pPr>
              <w:pStyle w:val="ConsPlusTitle"/>
              <w:widowControl/>
              <w:spacing w:line="20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lastRenderedPageBreak/>
              <w:t>1</w:t>
            </w:r>
            <w:r w:rsidR="00753B2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4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EA138F">
            <w:pPr>
              <w:autoSpaceDE w:val="0"/>
              <w:autoSpaceDN w:val="0"/>
              <w:adjustRightInd w:val="0"/>
              <w:spacing w:after="0" w:line="20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 «Об образовании в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ке Хакасия» </w:t>
            </w:r>
          </w:p>
        </w:tc>
        <w:tc>
          <w:tcPr>
            <w:tcW w:w="3211" w:type="dxa"/>
          </w:tcPr>
          <w:p w:rsidR="00EA138F" w:rsidRPr="00092A55" w:rsidRDefault="00EA138F" w:rsidP="00EA138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EA138F" w:rsidRPr="00092A55" w:rsidRDefault="00EA138F" w:rsidP="00EA138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EA138F" w:rsidRPr="00092A55" w:rsidRDefault="00EA138F" w:rsidP="00EA138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34219B" w:rsidRPr="00092A55" w:rsidRDefault="00EA138F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Разварина</w:t>
            </w:r>
            <w:proofErr w:type="spellEnd"/>
          </w:p>
        </w:tc>
        <w:tc>
          <w:tcPr>
            <w:tcW w:w="2834" w:type="dxa"/>
          </w:tcPr>
          <w:p w:rsidR="00EA138F" w:rsidRPr="00092A55" w:rsidRDefault="00EA138F" w:rsidP="00EA13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EA138F" w:rsidRPr="00092A55" w:rsidRDefault="00EA138F" w:rsidP="00EA13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EA138F" w:rsidRPr="00092A55" w:rsidRDefault="00EA138F" w:rsidP="00EA13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</w:p>
          <w:p w:rsidR="00EA138F" w:rsidRPr="00092A55" w:rsidRDefault="00EA138F" w:rsidP="00EA13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 xml:space="preserve">по культуре, </w:t>
            </w:r>
          </w:p>
          <w:p w:rsidR="0034219B" w:rsidRPr="00092A55" w:rsidRDefault="00EA138F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sz w:val="28"/>
                <w:szCs w:val="28"/>
              </w:rPr>
              <w:t>образованию и науке</w:t>
            </w:r>
          </w:p>
        </w:tc>
        <w:tc>
          <w:tcPr>
            <w:tcW w:w="2603" w:type="dxa"/>
          </w:tcPr>
          <w:p w:rsidR="00EA138F" w:rsidRPr="00092A55" w:rsidRDefault="00EA138F" w:rsidP="00EA138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EA138F" w:rsidRPr="00092A55" w:rsidRDefault="00EA138F" w:rsidP="00EA138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EA138F" w:rsidRDefault="00EA138F" w:rsidP="00EA138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EA138F" w:rsidRPr="00092A55" w:rsidRDefault="00EA138F" w:rsidP="00EA138F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34219B" w:rsidRPr="00092A55" w:rsidRDefault="00EA138F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О.В. </w:t>
            </w:r>
            <w:proofErr w:type="spellStart"/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Разварина</w:t>
            </w:r>
            <w:proofErr w:type="spellEnd"/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EA138F">
            <w:pPr>
              <w:pStyle w:val="ConsPlusTitle"/>
              <w:widowControl/>
              <w:spacing w:line="20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</w:t>
            </w:r>
            <w:r w:rsidR="00753B2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5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EA138F">
            <w:pPr>
              <w:autoSpaceDE w:val="0"/>
              <w:autoSpaceDN w:val="0"/>
              <w:adjustRightInd w:val="0"/>
              <w:spacing w:after="0"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 порядке предоставления участков недр местного значения и п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рядке пользования указанными участк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92A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 недр»</w:t>
            </w:r>
          </w:p>
        </w:tc>
        <w:tc>
          <w:tcPr>
            <w:tcW w:w="3211" w:type="dxa"/>
          </w:tcPr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Глава 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Хакасия – Председатель 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Правительства 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</w:tc>
        <w:tc>
          <w:tcPr>
            <w:tcW w:w="2834" w:type="dxa"/>
          </w:tcPr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экологии,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природным ресурсам</w:t>
            </w:r>
          </w:p>
          <w:p w:rsidR="0034219B" w:rsidRPr="00095791" w:rsidRDefault="0034219B" w:rsidP="00EA138F">
            <w:pPr>
              <w:spacing w:after="0" w:line="206" w:lineRule="auto"/>
              <w:ind w:left="-5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791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и природопользованию </w:t>
            </w:r>
          </w:p>
        </w:tc>
        <w:tc>
          <w:tcPr>
            <w:tcW w:w="2603" w:type="dxa"/>
          </w:tcPr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Министерство</w:t>
            </w:r>
          </w:p>
          <w:p w:rsidR="0034219B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природных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ресурсов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 экологии </w:t>
            </w:r>
          </w:p>
          <w:p w:rsidR="0034219B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Хакасия </w:t>
            </w:r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EA138F">
            <w:pPr>
              <w:pStyle w:val="ConsPlusTitle"/>
              <w:widowControl/>
              <w:spacing w:line="20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</w:t>
            </w:r>
            <w:r w:rsidR="00753B2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6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EA138F">
            <w:pPr>
              <w:autoSpaceDE w:val="0"/>
              <w:autoSpaceDN w:val="0"/>
              <w:adjustRightInd w:val="0"/>
              <w:spacing w:after="0" w:line="20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 «О защите населения и те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риторий от чрезвычайных ситуаций  пр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родного и техногенного характера в Ре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публик</w:t>
            </w:r>
            <w:r w:rsidR="000957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Хакасия</w:t>
            </w:r>
            <w:r w:rsidR="000957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</w:tcPr>
          <w:p w:rsidR="0034219B" w:rsidRPr="00092A55" w:rsidRDefault="0036087F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943C70" w:rsidP="00EA138F">
            <w:pPr>
              <w:pStyle w:val="ConsPlusNormal"/>
              <w:widowControl/>
              <w:spacing w:line="206" w:lineRule="auto"/>
              <w:ind w:left="-58"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Управление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 гражданской обороне,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чрезвычайным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ситуациям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 пожарной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безопасности </w:t>
            </w:r>
          </w:p>
          <w:p w:rsidR="0034219B" w:rsidRPr="00EA138F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  <w:r w:rsidRPr="00EA138F">
              <w:rPr>
                <w:rFonts w:ascii="Times New Roman" w:hAnsi="Times New Roman" w:cs="Times New Roman"/>
                <w:color w:val="000000"/>
                <w:spacing w:val="-6"/>
                <w:kern w:val="2"/>
                <w:sz w:val="28"/>
                <w:szCs w:val="28"/>
              </w:rPr>
              <w:t xml:space="preserve">Республики Хакасия </w:t>
            </w:r>
          </w:p>
        </w:tc>
      </w:tr>
      <w:tr w:rsidR="0034219B" w:rsidRPr="00092A55" w:rsidTr="00FD56B5">
        <w:trPr>
          <w:trHeight w:val="1177"/>
        </w:trPr>
        <w:tc>
          <w:tcPr>
            <w:tcW w:w="674" w:type="dxa"/>
          </w:tcPr>
          <w:p w:rsidR="0034219B" w:rsidRPr="00092A55" w:rsidRDefault="0034219B" w:rsidP="00EA138F">
            <w:pPr>
              <w:pStyle w:val="ConsPlusTitle"/>
              <w:widowControl/>
              <w:spacing w:line="20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</w:t>
            </w:r>
            <w:r w:rsidR="00753B2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7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EA138F">
            <w:pPr>
              <w:autoSpaceDE w:val="0"/>
              <w:autoSpaceDN w:val="0"/>
              <w:adjustRightInd w:val="0"/>
              <w:spacing w:after="0" w:line="20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 Хакасия «Об установлении порядка по некоторым вопросам использования л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сов на территории Республики Хакасия» </w:t>
            </w:r>
          </w:p>
        </w:tc>
        <w:tc>
          <w:tcPr>
            <w:tcW w:w="3211" w:type="dxa"/>
          </w:tcPr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834" w:type="dxa"/>
          </w:tcPr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-//-</w:t>
            </w:r>
          </w:p>
        </w:tc>
        <w:tc>
          <w:tcPr>
            <w:tcW w:w="2603" w:type="dxa"/>
          </w:tcPr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Министерство</w:t>
            </w:r>
          </w:p>
          <w:p w:rsidR="0034219B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природных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ресурсов </w:t>
            </w:r>
          </w:p>
          <w:p w:rsidR="0034219B" w:rsidRPr="00092A55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 экологии</w:t>
            </w:r>
          </w:p>
          <w:p w:rsidR="0034219B" w:rsidRPr="00EA138F" w:rsidRDefault="0034219B" w:rsidP="00EA138F">
            <w:pPr>
              <w:spacing w:after="0" w:line="20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  <w:r w:rsidRPr="00EA138F">
              <w:rPr>
                <w:rFonts w:ascii="Times New Roman" w:hAnsi="Times New Roman" w:cs="Times New Roman"/>
                <w:color w:val="000000"/>
                <w:spacing w:val="-6"/>
                <w:kern w:val="2"/>
                <w:sz w:val="28"/>
                <w:szCs w:val="28"/>
              </w:rPr>
              <w:t>Республики Хакасия</w:t>
            </w:r>
          </w:p>
        </w:tc>
      </w:tr>
      <w:tr w:rsidR="0034219B" w:rsidRPr="00092A55" w:rsidTr="00580EDE">
        <w:trPr>
          <w:trHeight w:val="70"/>
        </w:trPr>
        <w:tc>
          <w:tcPr>
            <w:tcW w:w="674" w:type="dxa"/>
          </w:tcPr>
          <w:p w:rsidR="0034219B" w:rsidRPr="00092A55" w:rsidRDefault="0034219B" w:rsidP="00EA138F">
            <w:pPr>
              <w:pStyle w:val="ConsPlusTitle"/>
              <w:widowControl/>
              <w:spacing w:line="206" w:lineRule="auto"/>
              <w:jc w:val="center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</w:t>
            </w:r>
            <w:r w:rsidR="00753B2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8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219B" w:rsidRPr="00092A55" w:rsidRDefault="0034219B" w:rsidP="00EA138F">
            <w:pPr>
              <w:pStyle w:val="ConsPlusTitle"/>
              <w:widowControl/>
              <w:spacing w:line="206" w:lineRule="auto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 внесении изменений в Закон Республ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ки Хакасия «О наделении органов мес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т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ного самоуправления муниципальных образований Республики Хакасия о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т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дельными государственными полномоч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и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ями по организации проведения мер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приятий по отлову и содержанию безна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д</w:t>
            </w:r>
            <w:r w:rsidRPr="00092A55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зорных животных» </w:t>
            </w:r>
          </w:p>
        </w:tc>
        <w:tc>
          <w:tcPr>
            <w:tcW w:w="3211" w:type="dxa"/>
          </w:tcPr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Республики Хакасия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П.И. Воронин </w:t>
            </w:r>
          </w:p>
        </w:tc>
        <w:tc>
          <w:tcPr>
            <w:tcW w:w="2834" w:type="dxa"/>
          </w:tcPr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Комитет 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Верховного Совета Республики Хакасия</w:t>
            </w:r>
          </w:p>
          <w:p w:rsidR="0034219B" w:rsidRPr="00580EDE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</w:pPr>
            <w:r w:rsidRPr="00580EDE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по аграрной политике, 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продовольствию 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землепользованию</w:t>
            </w:r>
          </w:p>
        </w:tc>
        <w:tc>
          <w:tcPr>
            <w:tcW w:w="2603" w:type="dxa"/>
          </w:tcPr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Депутат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Верховного Совета </w:t>
            </w:r>
          </w:p>
          <w:p w:rsidR="0034219B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Хакасия</w:t>
            </w:r>
          </w:p>
          <w:p w:rsidR="0034219B" w:rsidRPr="00092A55" w:rsidRDefault="0034219B" w:rsidP="00EA138F">
            <w:pPr>
              <w:pStyle w:val="ConsPlusNormal"/>
              <w:widowControl/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92A5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П.И. Воронин</w:t>
            </w:r>
          </w:p>
        </w:tc>
      </w:tr>
    </w:tbl>
    <w:p w:rsidR="00DF76A8" w:rsidRPr="00092A55" w:rsidRDefault="00DF76A8" w:rsidP="00092A5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DF76A8" w:rsidRPr="00092A55" w:rsidSect="00971B7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87" w:rsidRDefault="00721B87" w:rsidP="00264F16">
      <w:pPr>
        <w:spacing w:after="0" w:line="240" w:lineRule="auto"/>
      </w:pPr>
      <w:r>
        <w:separator/>
      </w:r>
    </w:p>
  </w:endnote>
  <w:endnote w:type="continuationSeparator" w:id="0">
    <w:p w:rsidR="00721B87" w:rsidRDefault="00721B87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20" w:rsidRPr="008868BE" w:rsidRDefault="00753B20" w:rsidP="00011D1A">
    <w:pPr>
      <w:pStyle w:val="a5"/>
      <w:ind w:firstLine="100"/>
      <w:rPr>
        <w:rFonts w:ascii="Times New Roman" w:hAnsi="Times New Roman"/>
      </w:rPr>
    </w:pPr>
    <w:r w:rsidRPr="008868BE">
      <w:rPr>
        <w:rFonts w:ascii="Times New Roman" w:hAnsi="Times New Roman"/>
        <w:sz w:val="16"/>
        <w:szCs w:val="16"/>
        <w:lang w:val="en-US"/>
      </w:rPr>
      <w:t>k309 h</w:t>
    </w:r>
    <w:r>
      <w:rPr>
        <w:rFonts w:ascii="Times New Roman" w:hAnsi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20" w:rsidRPr="008868BE" w:rsidRDefault="00753B20" w:rsidP="0018658C">
    <w:pPr>
      <w:pStyle w:val="a5"/>
      <w:ind w:firstLine="100"/>
      <w:rPr>
        <w:rFonts w:ascii="Times New Roman" w:hAnsi="Times New Roman"/>
      </w:rPr>
    </w:pPr>
    <w:r w:rsidRPr="008868BE">
      <w:rPr>
        <w:rFonts w:ascii="Times New Roman" w:hAnsi="Times New Roman"/>
        <w:sz w:val="16"/>
        <w:szCs w:val="16"/>
        <w:lang w:val="en-US"/>
      </w:rPr>
      <w:t>k309 h</w:t>
    </w:r>
    <w:r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87" w:rsidRDefault="00721B87" w:rsidP="00264F16">
      <w:pPr>
        <w:spacing w:after="0" w:line="240" w:lineRule="auto"/>
      </w:pPr>
      <w:r>
        <w:separator/>
      </w:r>
    </w:p>
  </w:footnote>
  <w:footnote w:type="continuationSeparator" w:id="0">
    <w:p w:rsidR="00721B87" w:rsidRDefault="00721B87" w:rsidP="0026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109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3B20" w:rsidRPr="007E430A" w:rsidRDefault="00753B20" w:rsidP="00742BE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E430A">
          <w:rPr>
            <w:rFonts w:ascii="Times New Roman" w:hAnsi="Times New Roman"/>
            <w:sz w:val="28"/>
            <w:szCs w:val="28"/>
          </w:rPr>
          <w:fldChar w:fldCharType="begin"/>
        </w:r>
        <w:r w:rsidRPr="007E430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430A">
          <w:rPr>
            <w:rFonts w:ascii="Times New Roman" w:hAnsi="Times New Roman"/>
            <w:sz w:val="28"/>
            <w:szCs w:val="28"/>
          </w:rPr>
          <w:fldChar w:fldCharType="separate"/>
        </w:r>
        <w:r w:rsidR="00603413">
          <w:rPr>
            <w:rFonts w:ascii="Times New Roman" w:hAnsi="Times New Roman"/>
            <w:noProof/>
            <w:sz w:val="28"/>
            <w:szCs w:val="28"/>
          </w:rPr>
          <w:t>18</w:t>
        </w:r>
        <w:r w:rsidRPr="007E43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tbl>
    <w:tblPr>
      <w:tblStyle w:val="aa"/>
      <w:tblW w:w="14567" w:type="dxa"/>
      <w:tblLayout w:type="fixed"/>
      <w:tblLook w:val="04A0" w:firstRow="1" w:lastRow="0" w:firstColumn="1" w:lastColumn="0" w:noHBand="0" w:noVBand="1"/>
    </w:tblPr>
    <w:tblGrid>
      <w:gridCol w:w="674"/>
      <w:gridCol w:w="5245"/>
      <w:gridCol w:w="3211"/>
      <w:gridCol w:w="2834"/>
      <w:gridCol w:w="2603"/>
    </w:tblGrid>
    <w:tr w:rsidR="00753B20" w:rsidRPr="00971B7A" w:rsidTr="001427B9">
      <w:tc>
        <w:tcPr>
          <w:tcW w:w="674" w:type="dxa"/>
        </w:tcPr>
        <w:p w:rsidR="00753B20" w:rsidRPr="00971B7A" w:rsidRDefault="00753B20" w:rsidP="001427B9">
          <w:pPr>
            <w:pStyle w:val="ConsPlusTitle"/>
            <w:widowControl/>
            <w:spacing w:line="233" w:lineRule="auto"/>
            <w:jc w:val="center"/>
            <w:rPr>
              <w:rFonts w:ascii="Times New Roman" w:hAnsi="Times New Roman" w:cs="Times New Roman"/>
              <w:b w:val="0"/>
              <w:kern w:val="2"/>
              <w:sz w:val="28"/>
              <w:szCs w:val="28"/>
            </w:rPr>
          </w:pPr>
          <w:r w:rsidRPr="00971B7A">
            <w:rPr>
              <w:rFonts w:ascii="Times New Roman" w:hAnsi="Times New Roman" w:cs="Times New Roman"/>
              <w:b w:val="0"/>
              <w:kern w:val="2"/>
              <w:sz w:val="28"/>
              <w:szCs w:val="28"/>
            </w:rPr>
            <w:t>1</w:t>
          </w:r>
        </w:p>
      </w:tc>
      <w:tc>
        <w:tcPr>
          <w:tcW w:w="5245" w:type="dxa"/>
        </w:tcPr>
        <w:p w:rsidR="00753B20" w:rsidRPr="00971B7A" w:rsidRDefault="00753B20" w:rsidP="001427B9">
          <w:pPr>
            <w:pStyle w:val="ConsPlusTitle"/>
            <w:widowControl/>
            <w:spacing w:line="233" w:lineRule="auto"/>
            <w:jc w:val="center"/>
            <w:rPr>
              <w:rFonts w:ascii="Times New Roman" w:hAnsi="Times New Roman" w:cs="Times New Roman"/>
              <w:b w:val="0"/>
              <w:kern w:val="2"/>
              <w:sz w:val="28"/>
              <w:szCs w:val="28"/>
            </w:rPr>
          </w:pPr>
          <w:r w:rsidRPr="00971B7A">
            <w:rPr>
              <w:rFonts w:ascii="Times New Roman" w:hAnsi="Times New Roman" w:cs="Times New Roman"/>
              <w:b w:val="0"/>
              <w:kern w:val="2"/>
              <w:sz w:val="28"/>
              <w:szCs w:val="28"/>
            </w:rPr>
            <w:t>2</w:t>
          </w:r>
        </w:p>
      </w:tc>
      <w:tc>
        <w:tcPr>
          <w:tcW w:w="3211" w:type="dxa"/>
        </w:tcPr>
        <w:p w:rsidR="00753B20" w:rsidRPr="00971B7A" w:rsidRDefault="00753B20" w:rsidP="001427B9">
          <w:pPr>
            <w:pStyle w:val="ConsPlusNormal"/>
            <w:widowControl/>
            <w:spacing w:line="233" w:lineRule="auto"/>
            <w:ind w:firstLine="0"/>
            <w:jc w:val="center"/>
            <w:rPr>
              <w:rFonts w:ascii="Times New Roman" w:hAnsi="Times New Roman" w:cs="Times New Roman"/>
              <w:kern w:val="2"/>
              <w:sz w:val="28"/>
              <w:szCs w:val="28"/>
            </w:rPr>
          </w:pPr>
          <w:r w:rsidRPr="00971B7A">
            <w:rPr>
              <w:rFonts w:ascii="Times New Roman" w:hAnsi="Times New Roman" w:cs="Times New Roman"/>
              <w:kern w:val="2"/>
              <w:sz w:val="28"/>
              <w:szCs w:val="28"/>
            </w:rPr>
            <w:t>3</w:t>
          </w:r>
        </w:p>
      </w:tc>
      <w:tc>
        <w:tcPr>
          <w:tcW w:w="2834" w:type="dxa"/>
        </w:tcPr>
        <w:p w:rsidR="00753B20" w:rsidRPr="00971B7A" w:rsidRDefault="00753B20" w:rsidP="001427B9">
          <w:pPr>
            <w:pStyle w:val="ConsPlusNormal"/>
            <w:widowControl/>
            <w:spacing w:line="233" w:lineRule="auto"/>
            <w:ind w:firstLine="0"/>
            <w:jc w:val="center"/>
            <w:rPr>
              <w:rFonts w:ascii="Times New Roman" w:hAnsi="Times New Roman" w:cs="Times New Roman"/>
              <w:kern w:val="2"/>
              <w:sz w:val="28"/>
              <w:szCs w:val="28"/>
            </w:rPr>
          </w:pPr>
          <w:r w:rsidRPr="00971B7A">
            <w:rPr>
              <w:rFonts w:ascii="Times New Roman" w:hAnsi="Times New Roman" w:cs="Times New Roman"/>
              <w:kern w:val="2"/>
              <w:sz w:val="28"/>
              <w:szCs w:val="28"/>
            </w:rPr>
            <w:t>4</w:t>
          </w:r>
        </w:p>
      </w:tc>
      <w:tc>
        <w:tcPr>
          <w:tcW w:w="2603" w:type="dxa"/>
        </w:tcPr>
        <w:p w:rsidR="00753B20" w:rsidRPr="00971B7A" w:rsidRDefault="00753B20" w:rsidP="001427B9">
          <w:pPr>
            <w:pStyle w:val="ConsPlusNormal"/>
            <w:widowControl/>
            <w:spacing w:line="233" w:lineRule="auto"/>
            <w:ind w:firstLine="0"/>
            <w:jc w:val="center"/>
            <w:rPr>
              <w:rFonts w:ascii="Times New Roman" w:hAnsi="Times New Roman" w:cs="Times New Roman"/>
              <w:kern w:val="2"/>
              <w:sz w:val="28"/>
              <w:szCs w:val="28"/>
            </w:rPr>
          </w:pPr>
          <w:r w:rsidRPr="00971B7A">
            <w:rPr>
              <w:rFonts w:ascii="Times New Roman" w:hAnsi="Times New Roman" w:cs="Times New Roman"/>
              <w:kern w:val="2"/>
              <w:sz w:val="28"/>
              <w:szCs w:val="28"/>
            </w:rPr>
            <w:t>5</w:t>
          </w:r>
        </w:p>
      </w:tc>
    </w:tr>
  </w:tbl>
  <w:p w:rsidR="00753B20" w:rsidRPr="007E430A" w:rsidRDefault="00753B20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7415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3B20" w:rsidRPr="00971B7A" w:rsidRDefault="00753B20" w:rsidP="00971B7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8658C">
          <w:rPr>
            <w:rFonts w:ascii="Times New Roman" w:hAnsi="Times New Roman"/>
            <w:sz w:val="28"/>
            <w:szCs w:val="28"/>
          </w:rPr>
          <w:fldChar w:fldCharType="begin"/>
        </w:r>
        <w:r w:rsidRPr="0018658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658C">
          <w:rPr>
            <w:rFonts w:ascii="Times New Roman" w:hAnsi="Times New Roman"/>
            <w:sz w:val="28"/>
            <w:szCs w:val="28"/>
          </w:rPr>
          <w:fldChar w:fldCharType="separate"/>
        </w:r>
        <w:r w:rsidR="00603413">
          <w:rPr>
            <w:rFonts w:ascii="Times New Roman" w:hAnsi="Times New Roman"/>
            <w:noProof/>
            <w:sz w:val="28"/>
            <w:szCs w:val="28"/>
          </w:rPr>
          <w:t>2</w:t>
        </w:r>
        <w:r w:rsidRPr="0018658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C3E"/>
    <w:multiLevelType w:val="hybridMultilevel"/>
    <w:tmpl w:val="9206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D2"/>
    <w:rsid w:val="0000033B"/>
    <w:rsid w:val="00003C93"/>
    <w:rsid w:val="000114AE"/>
    <w:rsid w:val="00011D1A"/>
    <w:rsid w:val="00016BD5"/>
    <w:rsid w:val="00021B00"/>
    <w:rsid w:val="00022FB3"/>
    <w:rsid w:val="000379E6"/>
    <w:rsid w:val="00050B2C"/>
    <w:rsid w:val="0005500E"/>
    <w:rsid w:val="0005689F"/>
    <w:rsid w:val="00063E81"/>
    <w:rsid w:val="000647E2"/>
    <w:rsid w:val="00067A2F"/>
    <w:rsid w:val="00070876"/>
    <w:rsid w:val="000709A5"/>
    <w:rsid w:val="00075C9E"/>
    <w:rsid w:val="00075E9D"/>
    <w:rsid w:val="00076E75"/>
    <w:rsid w:val="00085E48"/>
    <w:rsid w:val="00092A55"/>
    <w:rsid w:val="00095791"/>
    <w:rsid w:val="000B1FED"/>
    <w:rsid w:val="000B4CBB"/>
    <w:rsid w:val="000C1B72"/>
    <w:rsid w:val="000C4EBB"/>
    <w:rsid w:val="000C7BD0"/>
    <w:rsid w:val="000D280D"/>
    <w:rsid w:val="000E0FAE"/>
    <w:rsid w:val="000E6178"/>
    <w:rsid w:val="000E783F"/>
    <w:rsid w:val="000F248A"/>
    <w:rsid w:val="000F4466"/>
    <w:rsid w:val="000F5853"/>
    <w:rsid w:val="00102C27"/>
    <w:rsid w:val="0010448C"/>
    <w:rsid w:val="001138F5"/>
    <w:rsid w:val="00114711"/>
    <w:rsid w:val="00123F50"/>
    <w:rsid w:val="00131E4D"/>
    <w:rsid w:val="00131F88"/>
    <w:rsid w:val="00137065"/>
    <w:rsid w:val="00137CCB"/>
    <w:rsid w:val="001407D9"/>
    <w:rsid w:val="0014147C"/>
    <w:rsid w:val="001427B9"/>
    <w:rsid w:val="00154114"/>
    <w:rsid w:val="00161DA0"/>
    <w:rsid w:val="001632C7"/>
    <w:rsid w:val="00165871"/>
    <w:rsid w:val="00166FE3"/>
    <w:rsid w:val="00173188"/>
    <w:rsid w:val="001837B6"/>
    <w:rsid w:val="0018658C"/>
    <w:rsid w:val="00195B28"/>
    <w:rsid w:val="00196D7D"/>
    <w:rsid w:val="001A36E2"/>
    <w:rsid w:val="001A7308"/>
    <w:rsid w:val="001C12C3"/>
    <w:rsid w:val="001C4D7B"/>
    <w:rsid w:val="001C74BD"/>
    <w:rsid w:val="001D5B55"/>
    <w:rsid w:val="001E0C17"/>
    <w:rsid w:val="001E34F5"/>
    <w:rsid w:val="001F48F9"/>
    <w:rsid w:val="001F608B"/>
    <w:rsid w:val="00201CDB"/>
    <w:rsid w:val="00203303"/>
    <w:rsid w:val="002054A7"/>
    <w:rsid w:val="00221C30"/>
    <w:rsid w:val="00227BE0"/>
    <w:rsid w:val="00232DB9"/>
    <w:rsid w:val="00236264"/>
    <w:rsid w:val="00237A62"/>
    <w:rsid w:val="0024624F"/>
    <w:rsid w:val="00255486"/>
    <w:rsid w:val="00264F16"/>
    <w:rsid w:val="00265D7C"/>
    <w:rsid w:val="00267E21"/>
    <w:rsid w:val="00277809"/>
    <w:rsid w:val="00284C95"/>
    <w:rsid w:val="00285839"/>
    <w:rsid w:val="00285913"/>
    <w:rsid w:val="00287243"/>
    <w:rsid w:val="00291BD2"/>
    <w:rsid w:val="00293AB8"/>
    <w:rsid w:val="002A5197"/>
    <w:rsid w:val="002A54F5"/>
    <w:rsid w:val="002B27B3"/>
    <w:rsid w:val="002B2FCC"/>
    <w:rsid w:val="002C01BB"/>
    <w:rsid w:val="002C490F"/>
    <w:rsid w:val="002D30C9"/>
    <w:rsid w:val="002D51F1"/>
    <w:rsid w:val="002E1085"/>
    <w:rsid w:val="002E253E"/>
    <w:rsid w:val="002E2D85"/>
    <w:rsid w:val="002E4344"/>
    <w:rsid w:val="002E6EB1"/>
    <w:rsid w:val="00307129"/>
    <w:rsid w:val="00310451"/>
    <w:rsid w:val="0031684D"/>
    <w:rsid w:val="00316DB0"/>
    <w:rsid w:val="003207FF"/>
    <w:rsid w:val="00325378"/>
    <w:rsid w:val="00332455"/>
    <w:rsid w:val="00332EBE"/>
    <w:rsid w:val="0034219B"/>
    <w:rsid w:val="00346BCF"/>
    <w:rsid w:val="0035207F"/>
    <w:rsid w:val="0036016F"/>
    <w:rsid w:val="0036087F"/>
    <w:rsid w:val="00362B7A"/>
    <w:rsid w:val="003731FB"/>
    <w:rsid w:val="00374B6B"/>
    <w:rsid w:val="003831EB"/>
    <w:rsid w:val="00386F25"/>
    <w:rsid w:val="00387B18"/>
    <w:rsid w:val="00392E58"/>
    <w:rsid w:val="00393F71"/>
    <w:rsid w:val="003958C5"/>
    <w:rsid w:val="003A0206"/>
    <w:rsid w:val="003A4376"/>
    <w:rsid w:val="003B06EA"/>
    <w:rsid w:val="003B369D"/>
    <w:rsid w:val="003C29DA"/>
    <w:rsid w:val="003E11E6"/>
    <w:rsid w:val="003F0752"/>
    <w:rsid w:val="003F261B"/>
    <w:rsid w:val="003F58F9"/>
    <w:rsid w:val="003F6CC1"/>
    <w:rsid w:val="00400810"/>
    <w:rsid w:val="0040117F"/>
    <w:rsid w:val="004071A7"/>
    <w:rsid w:val="004075D4"/>
    <w:rsid w:val="0041019B"/>
    <w:rsid w:val="00410B3B"/>
    <w:rsid w:val="004126F8"/>
    <w:rsid w:val="004163D1"/>
    <w:rsid w:val="004165B3"/>
    <w:rsid w:val="0043177D"/>
    <w:rsid w:val="0043595D"/>
    <w:rsid w:val="00435CC6"/>
    <w:rsid w:val="00441E77"/>
    <w:rsid w:val="0044626A"/>
    <w:rsid w:val="004509E5"/>
    <w:rsid w:val="00455D0D"/>
    <w:rsid w:val="00471F7C"/>
    <w:rsid w:val="004769F3"/>
    <w:rsid w:val="0048665E"/>
    <w:rsid w:val="0049205A"/>
    <w:rsid w:val="00494A97"/>
    <w:rsid w:val="004A5408"/>
    <w:rsid w:val="004A64C6"/>
    <w:rsid w:val="004A6A5B"/>
    <w:rsid w:val="004C448F"/>
    <w:rsid w:val="004D33C9"/>
    <w:rsid w:val="004D40B4"/>
    <w:rsid w:val="004E1BE9"/>
    <w:rsid w:val="004E2D76"/>
    <w:rsid w:val="004E4AF1"/>
    <w:rsid w:val="004E65C8"/>
    <w:rsid w:val="004F16D7"/>
    <w:rsid w:val="004F6C41"/>
    <w:rsid w:val="004F71C3"/>
    <w:rsid w:val="005033D3"/>
    <w:rsid w:val="00503CBC"/>
    <w:rsid w:val="00517EC8"/>
    <w:rsid w:val="00525E14"/>
    <w:rsid w:val="00530CFE"/>
    <w:rsid w:val="0053392E"/>
    <w:rsid w:val="00533FDD"/>
    <w:rsid w:val="00537FA7"/>
    <w:rsid w:val="0054201B"/>
    <w:rsid w:val="00546DC1"/>
    <w:rsid w:val="0055059F"/>
    <w:rsid w:val="00550AF7"/>
    <w:rsid w:val="00553EE0"/>
    <w:rsid w:val="00560C62"/>
    <w:rsid w:val="00566F6D"/>
    <w:rsid w:val="00577CDA"/>
    <w:rsid w:val="00580EDE"/>
    <w:rsid w:val="00586E79"/>
    <w:rsid w:val="005935B7"/>
    <w:rsid w:val="00595885"/>
    <w:rsid w:val="005A1271"/>
    <w:rsid w:val="005A3BD1"/>
    <w:rsid w:val="005A42F8"/>
    <w:rsid w:val="005A5025"/>
    <w:rsid w:val="005B0735"/>
    <w:rsid w:val="005B6B77"/>
    <w:rsid w:val="005C73C1"/>
    <w:rsid w:val="005C7863"/>
    <w:rsid w:val="005D151D"/>
    <w:rsid w:val="005D5F5E"/>
    <w:rsid w:val="005D6501"/>
    <w:rsid w:val="005D70A4"/>
    <w:rsid w:val="005E12AE"/>
    <w:rsid w:val="005F2344"/>
    <w:rsid w:val="005F56BC"/>
    <w:rsid w:val="00602197"/>
    <w:rsid w:val="00603413"/>
    <w:rsid w:val="00612E19"/>
    <w:rsid w:val="00613EC5"/>
    <w:rsid w:val="0061753C"/>
    <w:rsid w:val="00622FD9"/>
    <w:rsid w:val="0062495F"/>
    <w:rsid w:val="00630B3A"/>
    <w:rsid w:val="006530E2"/>
    <w:rsid w:val="00663C74"/>
    <w:rsid w:val="00663D5F"/>
    <w:rsid w:val="006651FB"/>
    <w:rsid w:val="00665CB0"/>
    <w:rsid w:val="006703D1"/>
    <w:rsid w:val="006826F4"/>
    <w:rsid w:val="00683F4A"/>
    <w:rsid w:val="00691D8F"/>
    <w:rsid w:val="00694DCA"/>
    <w:rsid w:val="00695CBE"/>
    <w:rsid w:val="00697564"/>
    <w:rsid w:val="006A3553"/>
    <w:rsid w:val="006A3BA3"/>
    <w:rsid w:val="006B1A2E"/>
    <w:rsid w:val="006B2609"/>
    <w:rsid w:val="006B476A"/>
    <w:rsid w:val="006B49C0"/>
    <w:rsid w:val="006B6481"/>
    <w:rsid w:val="006C7544"/>
    <w:rsid w:val="006D46A4"/>
    <w:rsid w:val="006D7100"/>
    <w:rsid w:val="006E75BD"/>
    <w:rsid w:val="006F3C33"/>
    <w:rsid w:val="006F4CA5"/>
    <w:rsid w:val="00700B11"/>
    <w:rsid w:val="00715597"/>
    <w:rsid w:val="007178FE"/>
    <w:rsid w:val="00721B87"/>
    <w:rsid w:val="00725F44"/>
    <w:rsid w:val="007266CD"/>
    <w:rsid w:val="00731B63"/>
    <w:rsid w:val="00733ABC"/>
    <w:rsid w:val="00735F15"/>
    <w:rsid w:val="00735F8B"/>
    <w:rsid w:val="0074094F"/>
    <w:rsid w:val="00742BEA"/>
    <w:rsid w:val="00743301"/>
    <w:rsid w:val="007457E8"/>
    <w:rsid w:val="00746C46"/>
    <w:rsid w:val="00753B20"/>
    <w:rsid w:val="00756260"/>
    <w:rsid w:val="00757DB2"/>
    <w:rsid w:val="00771660"/>
    <w:rsid w:val="00784A99"/>
    <w:rsid w:val="007B0549"/>
    <w:rsid w:val="007C36C0"/>
    <w:rsid w:val="007C39C3"/>
    <w:rsid w:val="007C50E8"/>
    <w:rsid w:val="007C5E2C"/>
    <w:rsid w:val="007D731B"/>
    <w:rsid w:val="007E34E1"/>
    <w:rsid w:val="007E430A"/>
    <w:rsid w:val="007E47FA"/>
    <w:rsid w:val="007E6737"/>
    <w:rsid w:val="007F3AFE"/>
    <w:rsid w:val="0080213B"/>
    <w:rsid w:val="00807EB3"/>
    <w:rsid w:val="00826AE1"/>
    <w:rsid w:val="0083029B"/>
    <w:rsid w:val="00831D27"/>
    <w:rsid w:val="008367BA"/>
    <w:rsid w:val="00853332"/>
    <w:rsid w:val="008538ED"/>
    <w:rsid w:val="00856EAD"/>
    <w:rsid w:val="008631D0"/>
    <w:rsid w:val="008715A4"/>
    <w:rsid w:val="00873176"/>
    <w:rsid w:val="0088173A"/>
    <w:rsid w:val="00882EB7"/>
    <w:rsid w:val="008851F2"/>
    <w:rsid w:val="00885A2B"/>
    <w:rsid w:val="00887073"/>
    <w:rsid w:val="0089449E"/>
    <w:rsid w:val="008A4C50"/>
    <w:rsid w:val="008A5A64"/>
    <w:rsid w:val="008A70B5"/>
    <w:rsid w:val="008A7106"/>
    <w:rsid w:val="008B30E9"/>
    <w:rsid w:val="008B60E0"/>
    <w:rsid w:val="008D2DAA"/>
    <w:rsid w:val="008D7FC2"/>
    <w:rsid w:val="008E6015"/>
    <w:rsid w:val="008E6600"/>
    <w:rsid w:val="008E77AC"/>
    <w:rsid w:val="008F01E1"/>
    <w:rsid w:val="008F32D7"/>
    <w:rsid w:val="00902CFC"/>
    <w:rsid w:val="009113DB"/>
    <w:rsid w:val="00917821"/>
    <w:rsid w:val="00923849"/>
    <w:rsid w:val="00926C69"/>
    <w:rsid w:val="00930375"/>
    <w:rsid w:val="0093072D"/>
    <w:rsid w:val="0093201E"/>
    <w:rsid w:val="00940E04"/>
    <w:rsid w:val="00943C70"/>
    <w:rsid w:val="00946DD3"/>
    <w:rsid w:val="009501FA"/>
    <w:rsid w:val="00954055"/>
    <w:rsid w:val="00962666"/>
    <w:rsid w:val="0096579C"/>
    <w:rsid w:val="0096694E"/>
    <w:rsid w:val="00971B7A"/>
    <w:rsid w:val="0097282A"/>
    <w:rsid w:val="0097290F"/>
    <w:rsid w:val="00980F7C"/>
    <w:rsid w:val="00982091"/>
    <w:rsid w:val="0098380B"/>
    <w:rsid w:val="009842DD"/>
    <w:rsid w:val="00987AE0"/>
    <w:rsid w:val="009929D6"/>
    <w:rsid w:val="00992D52"/>
    <w:rsid w:val="009A1B62"/>
    <w:rsid w:val="009A2DD8"/>
    <w:rsid w:val="009B0701"/>
    <w:rsid w:val="009B1579"/>
    <w:rsid w:val="009B3C75"/>
    <w:rsid w:val="009B4959"/>
    <w:rsid w:val="009C0A36"/>
    <w:rsid w:val="009C0AA9"/>
    <w:rsid w:val="009C3146"/>
    <w:rsid w:val="009C4F06"/>
    <w:rsid w:val="009C73EC"/>
    <w:rsid w:val="009F44E4"/>
    <w:rsid w:val="009F55FA"/>
    <w:rsid w:val="00A003A2"/>
    <w:rsid w:val="00A01C20"/>
    <w:rsid w:val="00A03909"/>
    <w:rsid w:val="00A10A54"/>
    <w:rsid w:val="00A1145C"/>
    <w:rsid w:val="00A15686"/>
    <w:rsid w:val="00A21D31"/>
    <w:rsid w:val="00A23073"/>
    <w:rsid w:val="00A237E8"/>
    <w:rsid w:val="00A438BC"/>
    <w:rsid w:val="00A541CE"/>
    <w:rsid w:val="00A57814"/>
    <w:rsid w:val="00A710D5"/>
    <w:rsid w:val="00A741BE"/>
    <w:rsid w:val="00A75E9F"/>
    <w:rsid w:val="00A77381"/>
    <w:rsid w:val="00A83659"/>
    <w:rsid w:val="00A9717A"/>
    <w:rsid w:val="00AA396F"/>
    <w:rsid w:val="00AA68D2"/>
    <w:rsid w:val="00AA7505"/>
    <w:rsid w:val="00AA750E"/>
    <w:rsid w:val="00AA78C7"/>
    <w:rsid w:val="00AB5BB1"/>
    <w:rsid w:val="00AB61EE"/>
    <w:rsid w:val="00AC7378"/>
    <w:rsid w:val="00AD5F46"/>
    <w:rsid w:val="00AF48BC"/>
    <w:rsid w:val="00B00901"/>
    <w:rsid w:val="00B0108E"/>
    <w:rsid w:val="00B0714F"/>
    <w:rsid w:val="00B12713"/>
    <w:rsid w:val="00B15D82"/>
    <w:rsid w:val="00B16A8A"/>
    <w:rsid w:val="00B21C24"/>
    <w:rsid w:val="00B2437F"/>
    <w:rsid w:val="00B24A06"/>
    <w:rsid w:val="00B31E03"/>
    <w:rsid w:val="00B3477A"/>
    <w:rsid w:val="00B40A01"/>
    <w:rsid w:val="00B43ED4"/>
    <w:rsid w:val="00B56CAD"/>
    <w:rsid w:val="00B629AE"/>
    <w:rsid w:val="00B64167"/>
    <w:rsid w:val="00B644B0"/>
    <w:rsid w:val="00B66B97"/>
    <w:rsid w:val="00B73FCA"/>
    <w:rsid w:val="00B82A80"/>
    <w:rsid w:val="00B8718F"/>
    <w:rsid w:val="00B87E88"/>
    <w:rsid w:val="00B94B7E"/>
    <w:rsid w:val="00B97F62"/>
    <w:rsid w:val="00BA260A"/>
    <w:rsid w:val="00BB0793"/>
    <w:rsid w:val="00BB0F4D"/>
    <w:rsid w:val="00BB2FCC"/>
    <w:rsid w:val="00BC48A5"/>
    <w:rsid w:val="00BD1C74"/>
    <w:rsid w:val="00BD6779"/>
    <w:rsid w:val="00BD6BEC"/>
    <w:rsid w:val="00BE282B"/>
    <w:rsid w:val="00BE49C0"/>
    <w:rsid w:val="00C0214D"/>
    <w:rsid w:val="00C054D7"/>
    <w:rsid w:val="00C07265"/>
    <w:rsid w:val="00C1390F"/>
    <w:rsid w:val="00C16CF0"/>
    <w:rsid w:val="00C171AC"/>
    <w:rsid w:val="00C17A39"/>
    <w:rsid w:val="00C228D8"/>
    <w:rsid w:val="00C247C4"/>
    <w:rsid w:val="00C254AC"/>
    <w:rsid w:val="00C27E8F"/>
    <w:rsid w:val="00C432DD"/>
    <w:rsid w:val="00C43F75"/>
    <w:rsid w:val="00C4421F"/>
    <w:rsid w:val="00C4564F"/>
    <w:rsid w:val="00C47E87"/>
    <w:rsid w:val="00C52AFF"/>
    <w:rsid w:val="00C542AE"/>
    <w:rsid w:val="00C55E7B"/>
    <w:rsid w:val="00C60997"/>
    <w:rsid w:val="00C60AD3"/>
    <w:rsid w:val="00C63F25"/>
    <w:rsid w:val="00C64418"/>
    <w:rsid w:val="00C666A7"/>
    <w:rsid w:val="00C6712D"/>
    <w:rsid w:val="00C77367"/>
    <w:rsid w:val="00C82286"/>
    <w:rsid w:val="00C95A9D"/>
    <w:rsid w:val="00CA2627"/>
    <w:rsid w:val="00CA3A42"/>
    <w:rsid w:val="00CA6D95"/>
    <w:rsid w:val="00CC06EB"/>
    <w:rsid w:val="00CC3848"/>
    <w:rsid w:val="00CC4004"/>
    <w:rsid w:val="00CC48C5"/>
    <w:rsid w:val="00CC7299"/>
    <w:rsid w:val="00CD6005"/>
    <w:rsid w:val="00CE2EF8"/>
    <w:rsid w:val="00CE3E66"/>
    <w:rsid w:val="00CF4320"/>
    <w:rsid w:val="00D0371A"/>
    <w:rsid w:val="00D2306F"/>
    <w:rsid w:val="00D24F42"/>
    <w:rsid w:val="00D2743A"/>
    <w:rsid w:val="00D2787C"/>
    <w:rsid w:val="00D33ED9"/>
    <w:rsid w:val="00D425E3"/>
    <w:rsid w:val="00D44095"/>
    <w:rsid w:val="00D448AB"/>
    <w:rsid w:val="00D54585"/>
    <w:rsid w:val="00D54901"/>
    <w:rsid w:val="00D616BF"/>
    <w:rsid w:val="00D721C3"/>
    <w:rsid w:val="00D7750E"/>
    <w:rsid w:val="00D8003A"/>
    <w:rsid w:val="00D81B9A"/>
    <w:rsid w:val="00D84BA2"/>
    <w:rsid w:val="00D92AAB"/>
    <w:rsid w:val="00D97242"/>
    <w:rsid w:val="00D977C7"/>
    <w:rsid w:val="00DA6899"/>
    <w:rsid w:val="00DB10CC"/>
    <w:rsid w:val="00DB1CCF"/>
    <w:rsid w:val="00DB7B84"/>
    <w:rsid w:val="00DC2668"/>
    <w:rsid w:val="00DC4C48"/>
    <w:rsid w:val="00DC4DC3"/>
    <w:rsid w:val="00DC5B77"/>
    <w:rsid w:val="00DC6F8D"/>
    <w:rsid w:val="00DD2BE6"/>
    <w:rsid w:val="00DD4A8D"/>
    <w:rsid w:val="00DE1C4B"/>
    <w:rsid w:val="00DE34FE"/>
    <w:rsid w:val="00DE7265"/>
    <w:rsid w:val="00DF13C0"/>
    <w:rsid w:val="00DF76A8"/>
    <w:rsid w:val="00E009DA"/>
    <w:rsid w:val="00E06528"/>
    <w:rsid w:val="00E0727F"/>
    <w:rsid w:val="00E14497"/>
    <w:rsid w:val="00E216D4"/>
    <w:rsid w:val="00E22AE1"/>
    <w:rsid w:val="00E23E5B"/>
    <w:rsid w:val="00E24BB4"/>
    <w:rsid w:val="00E24FDA"/>
    <w:rsid w:val="00E26102"/>
    <w:rsid w:val="00E3086F"/>
    <w:rsid w:val="00E363B5"/>
    <w:rsid w:val="00E4004F"/>
    <w:rsid w:val="00E42357"/>
    <w:rsid w:val="00E53570"/>
    <w:rsid w:val="00E543BF"/>
    <w:rsid w:val="00E61457"/>
    <w:rsid w:val="00E6165C"/>
    <w:rsid w:val="00E63380"/>
    <w:rsid w:val="00E65F7A"/>
    <w:rsid w:val="00E67F32"/>
    <w:rsid w:val="00E67F33"/>
    <w:rsid w:val="00E71C08"/>
    <w:rsid w:val="00E72CFF"/>
    <w:rsid w:val="00E77772"/>
    <w:rsid w:val="00E77D80"/>
    <w:rsid w:val="00E81B42"/>
    <w:rsid w:val="00E9529D"/>
    <w:rsid w:val="00EA138F"/>
    <w:rsid w:val="00EA2DD3"/>
    <w:rsid w:val="00EA2E8F"/>
    <w:rsid w:val="00EA302F"/>
    <w:rsid w:val="00EA51C0"/>
    <w:rsid w:val="00EB72BA"/>
    <w:rsid w:val="00EC0D15"/>
    <w:rsid w:val="00EC10BE"/>
    <w:rsid w:val="00EC3F8A"/>
    <w:rsid w:val="00EC5892"/>
    <w:rsid w:val="00EC6494"/>
    <w:rsid w:val="00ED4800"/>
    <w:rsid w:val="00ED4C32"/>
    <w:rsid w:val="00ED61AA"/>
    <w:rsid w:val="00EE3DEB"/>
    <w:rsid w:val="00EE6F9F"/>
    <w:rsid w:val="00EF40A5"/>
    <w:rsid w:val="00EF5AE7"/>
    <w:rsid w:val="00EF5DF9"/>
    <w:rsid w:val="00EF6EB6"/>
    <w:rsid w:val="00F0096E"/>
    <w:rsid w:val="00F00C45"/>
    <w:rsid w:val="00F01F32"/>
    <w:rsid w:val="00F06AD8"/>
    <w:rsid w:val="00F0708F"/>
    <w:rsid w:val="00F07BDA"/>
    <w:rsid w:val="00F1548D"/>
    <w:rsid w:val="00F165EC"/>
    <w:rsid w:val="00F17239"/>
    <w:rsid w:val="00F347EC"/>
    <w:rsid w:val="00F37C6E"/>
    <w:rsid w:val="00F41C16"/>
    <w:rsid w:val="00F42E4F"/>
    <w:rsid w:val="00F47A38"/>
    <w:rsid w:val="00F5167C"/>
    <w:rsid w:val="00F52695"/>
    <w:rsid w:val="00F531FC"/>
    <w:rsid w:val="00F55607"/>
    <w:rsid w:val="00F55697"/>
    <w:rsid w:val="00F56139"/>
    <w:rsid w:val="00F572A9"/>
    <w:rsid w:val="00F62755"/>
    <w:rsid w:val="00F63949"/>
    <w:rsid w:val="00F66251"/>
    <w:rsid w:val="00F71F37"/>
    <w:rsid w:val="00F74516"/>
    <w:rsid w:val="00F74792"/>
    <w:rsid w:val="00F7505F"/>
    <w:rsid w:val="00F80F94"/>
    <w:rsid w:val="00F84C71"/>
    <w:rsid w:val="00F84CE6"/>
    <w:rsid w:val="00F91E46"/>
    <w:rsid w:val="00F936C0"/>
    <w:rsid w:val="00F96A8D"/>
    <w:rsid w:val="00FA069D"/>
    <w:rsid w:val="00FA33FA"/>
    <w:rsid w:val="00FC376F"/>
    <w:rsid w:val="00FC63DA"/>
    <w:rsid w:val="00FD55F7"/>
    <w:rsid w:val="00FD56B5"/>
    <w:rsid w:val="00FD7D0F"/>
    <w:rsid w:val="00FE1D3B"/>
    <w:rsid w:val="00FE3B7E"/>
    <w:rsid w:val="00FF5B63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4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aa">
    <w:name w:val="Table Grid"/>
    <w:basedOn w:val="a1"/>
    <w:uiPriority w:val="59"/>
    <w:rsid w:val="007E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4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0pt">
    <w:name w:val="Основной текст + Интервал 0 pt"/>
    <w:basedOn w:val="a0"/>
    <w:uiPriority w:val="99"/>
    <w:rsid w:val="00DC4C48"/>
    <w:rPr>
      <w:spacing w:val="-6"/>
      <w:sz w:val="18"/>
      <w:szCs w:val="18"/>
      <w:u w:val="none"/>
    </w:rPr>
  </w:style>
  <w:style w:type="character" w:customStyle="1" w:styleId="1">
    <w:name w:val="Основной текст Знак1"/>
    <w:basedOn w:val="a0"/>
    <w:link w:val="ab"/>
    <w:uiPriority w:val="99"/>
    <w:rsid w:val="00C63F25"/>
    <w:rPr>
      <w:spacing w:val="-4"/>
      <w:sz w:val="18"/>
      <w:szCs w:val="18"/>
      <w:shd w:val="clear" w:color="auto" w:fill="FFFFFF"/>
    </w:rPr>
  </w:style>
  <w:style w:type="paragraph" w:styleId="ab">
    <w:name w:val="Body Text"/>
    <w:basedOn w:val="a"/>
    <w:link w:val="1"/>
    <w:uiPriority w:val="99"/>
    <w:rsid w:val="00C63F25"/>
    <w:pPr>
      <w:widowControl w:val="0"/>
      <w:shd w:val="clear" w:color="auto" w:fill="FFFFFF"/>
      <w:spacing w:after="0" w:line="240" w:lineRule="atLeast"/>
      <w:ind w:hanging="240"/>
    </w:pPr>
    <w:rPr>
      <w:rFonts w:ascii="Calibri" w:eastAsia="Calibri" w:hAnsi="Calibri" w:cs="Times New Roman"/>
      <w:spacing w:val="-4"/>
      <w:sz w:val="18"/>
      <w:szCs w:val="18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C63F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4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aa">
    <w:name w:val="Table Grid"/>
    <w:basedOn w:val="a1"/>
    <w:uiPriority w:val="59"/>
    <w:rsid w:val="007E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4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0pt">
    <w:name w:val="Основной текст + Интервал 0 pt"/>
    <w:basedOn w:val="a0"/>
    <w:uiPriority w:val="99"/>
    <w:rsid w:val="00DC4C48"/>
    <w:rPr>
      <w:spacing w:val="-6"/>
      <w:sz w:val="18"/>
      <w:szCs w:val="18"/>
      <w:u w:val="none"/>
    </w:rPr>
  </w:style>
  <w:style w:type="character" w:customStyle="1" w:styleId="1">
    <w:name w:val="Основной текст Знак1"/>
    <w:basedOn w:val="a0"/>
    <w:link w:val="ab"/>
    <w:uiPriority w:val="99"/>
    <w:rsid w:val="00C63F25"/>
    <w:rPr>
      <w:spacing w:val="-4"/>
      <w:sz w:val="18"/>
      <w:szCs w:val="18"/>
      <w:shd w:val="clear" w:color="auto" w:fill="FFFFFF"/>
    </w:rPr>
  </w:style>
  <w:style w:type="paragraph" w:styleId="ab">
    <w:name w:val="Body Text"/>
    <w:basedOn w:val="a"/>
    <w:link w:val="1"/>
    <w:uiPriority w:val="99"/>
    <w:rsid w:val="00C63F25"/>
    <w:pPr>
      <w:widowControl w:val="0"/>
      <w:shd w:val="clear" w:color="auto" w:fill="FFFFFF"/>
      <w:spacing w:after="0" w:line="240" w:lineRule="atLeast"/>
      <w:ind w:hanging="240"/>
    </w:pPr>
    <w:rPr>
      <w:rFonts w:ascii="Calibri" w:eastAsia="Calibri" w:hAnsi="Calibri" w:cs="Times New Roman"/>
      <w:spacing w:val="-4"/>
      <w:sz w:val="18"/>
      <w:szCs w:val="18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C63F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4AB8B-4F8A-48DC-803B-4CD1576C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7652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Андреянова</dc:creator>
  <cp:keywords/>
  <dc:description/>
  <cp:lastModifiedBy>Алина А. Спиридонова</cp:lastModifiedBy>
  <cp:revision>178</cp:revision>
  <cp:lastPrinted>2019-06-26T09:50:00Z</cp:lastPrinted>
  <dcterms:created xsi:type="dcterms:W3CDTF">2016-06-15T08:56:00Z</dcterms:created>
  <dcterms:modified xsi:type="dcterms:W3CDTF">2019-06-26T09:50:00Z</dcterms:modified>
</cp:coreProperties>
</file>